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-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64"/>
      </w:tblGrid>
      <w:tr w:rsidR="00CD0F9D" w:rsidRPr="00A76045" w:rsidTr="00147565">
        <w:trPr>
          <w:cantSplit/>
          <w:trHeight w:val="360"/>
        </w:trPr>
        <w:tc>
          <w:tcPr>
            <w:tcW w:w="10564" w:type="dxa"/>
          </w:tcPr>
          <w:p w:rsidR="00CD0F9D" w:rsidRPr="00A76045" w:rsidRDefault="00CD0F9D" w:rsidP="00147565">
            <w:pPr>
              <w:spacing w:before="0" w:after="0" w:line="30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  <w:r w:rsidRPr="00A76045">
              <w:rPr>
                <w:rFonts w:eastAsia="Times New Roman"/>
                <w:bCs/>
                <w:lang w:eastAsia="de-DE"/>
              </w:rPr>
              <w:t>Vertrauliches Bankaufsichtsmaterial</w:t>
            </w:r>
          </w:p>
        </w:tc>
      </w:tr>
      <w:tr w:rsidR="00CD0F9D" w:rsidRPr="00A76045" w:rsidTr="00147565">
        <w:trPr>
          <w:cantSplit/>
          <w:trHeight w:val="360"/>
        </w:trPr>
        <w:tc>
          <w:tcPr>
            <w:tcW w:w="10564" w:type="dxa"/>
            <w:tcBorders>
              <w:bottom w:val="single" w:sz="2" w:space="0" w:color="auto"/>
            </w:tcBorders>
          </w:tcPr>
          <w:p w:rsidR="00CD0F9D" w:rsidRPr="00A76045" w:rsidRDefault="00CD0F9D" w:rsidP="00A37856">
            <w:pPr>
              <w:tabs>
                <w:tab w:val="left" w:pos="3544"/>
              </w:tabs>
              <w:spacing w:before="0" w:after="0" w:line="300" w:lineRule="auto"/>
              <w:jc w:val="left"/>
              <w:rPr>
                <w:rFonts w:eastAsia="Times New Roman"/>
                <w:b/>
                <w:bCs/>
                <w:lang w:eastAsia="de-DE"/>
              </w:rPr>
            </w:pPr>
            <w:r w:rsidRPr="00A76045">
              <w:rPr>
                <w:rFonts w:eastAsia="Times New Roman"/>
                <w:b/>
                <w:bCs/>
                <w:lang w:eastAsia="de-DE"/>
              </w:rPr>
              <w:t xml:space="preserve">Anlage 6                                            </w:t>
            </w:r>
            <w:r>
              <w:rPr>
                <w:rFonts w:eastAsia="Times New Roman"/>
                <w:b/>
                <w:bCs/>
                <w:lang w:eastAsia="de-DE"/>
              </w:rPr>
              <w:t xml:space="preserve"> </w:t>
            </w:r>
            <w:r w:rsidRPr="00A76045">
              <w:rPr>
                <w:rFonts w:eastAsia="Times New Roman"/>
                <w:b/>
                <w:bCs/>
                <w:lang w:eastAsia="de-DE"/>
              </w:rPr>
              <w:t xml:space="preserve">                    </w:t>
            </w:r>
            <w:r>
              <w:rPr>
                <w:rFonts w:eastAsia="Times New Roman"/>
                <w:b/>
                <w:bCs/>
                <w:lang w:eastAsia="de-DE"/>
              </w:rPr>
              <w:t xml:space="preserve">           </w:t>
            </w:r>
            <w:r w:rsidRPr="00A76045">
              <w:rPr>
                <w:rFonts w:eastAsia="Times New Roman"/>
                <w:b/>
                <w:bCs/>
                <w:lang w:eastAsia="de-DE"/>
              </w:rPr>
              <w:t xml:space="preserve">                </w:t>
            </w:r>
            <w:r>
              <w:rPr>
                <w:rFonts w:eastAsia="Times New Roman"/>
                <w:b/>
                <w:bCs/>
                <w:lang w:eastAsia="de-DE"/>
              </w:rPr>
              <w:t xml:space="preserve">                           </w:t>
            </w:r>
            <w:r w:rsidRPr="00A76045">
              <w:rPr>
                <w:rFonts w:eastAsia="Times New Roman"/>
                <w:b/>
                <w:bCs/>
                <w:lang w:eastAsia="de-DE"/>
              </w:rPr>
              <w:t>Meldeform</w:t>
            </w:r>
            <w:r>
              <w:rPr>
                <w:rFonts w:eastAsia="Times New Roman"/>
                <w:b/>
                <w:bCs/>
                <w:lang w:eastAsia="de-DE"/>
              </w:rPr>
              <w:t>ular</w:t>
            </w:r>
            <w:r w:rsidR="00A37856">
              <w:rPr>
                <w:rFonts w:eastAsia="Times New Roman"/>
                <w:b/>
                <w:bCs/>
                <w:lang w:eastAsia="de-DE"/>
              </w:rPr>
              <w:t xml:space="preserve"> </w:t>
            </w:r>
            <w:r w:rsidRPr="00A76045">
              <w:rPr>
                <w:rFonts w:eastAsia="Times New Roman"/>
                <w:b/>
                <w:bCs/>
                <w:lang w:eastAsia="de-DE"/>
              </w:rPr>
              <w:t>STAK</w:t>
            </w:r>
          </w:p>
          <w:p w:rsidR="00CD0F9D" w:rsidRPr="00A76045" w:rsidRDefault="00CC6F21" w:rsidP="00147565">
            <w:pPr>
              <w:tabs>
                <w:tab w:val="left" w:pos="3544"/>
              </w:tabs>
              <w:spacing w:before="0" w:after="0" w:line="300" w:lineRule="auto"/>
              <w:jc w:val="right"/>
              <w:rPr>
                <w:rFonts w:eastAsia="Times New Roman"/>
                <w:b/>
                <w:bCs/>
                <w:lang w:eastAsia="de-DE"/>
              </w:rPr>
            </w:pPr>
            <w:r>
              <w:rPr>
                <w:rFonts w:eastAsia="Times New Roman"/>
                <w:b/>
                <w:bCs/>
                <w:szCs w:val="18"/>
                <w:lang w:eastAsia="de-DE"/>
              </w:rPr>
              <w:t>(nicht amtliches Dokument)</w:t>
            </w:r>
            <w:bookmarkStart w:id="0" w:name="_GoBack"/>
            <w:bookmarkEnd w:id="0"/>
          </w:p>
        </w:tc>
      </w:tr>
      <w:tr w:rsidR="00CD0F9D" w:rsidRPr="00A76045" w:rsidTr="00147565">
        <w:tblPrEx>
          <w:tblCellMar>
            <w:left w:w="71" w:type="dxa"/>
            <w:right w:w="71" w:type="dxa"/>
          </w:tblCellMar>
        </w:tblPrEx>
        <w:tc>
          <w:tcPr>
            <w:tcW w:w="10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center"/>
              <w:rPr>
                <w:rFonts w:eastAsia="Times New Roman"/>
                <w:b/>
                <w:bCs/>
                <w:lang w:eastAsia="de-DE"/>
              </w:rPr>
            </w:pPr>
            <w:r w:rsidRPr="00A76045">
              <w:rPr>
                <w:rFonts w:eastAsia="Times New Roman"/>
                <w:b/>
                <w:bCs/>
                <w:lang w:eastAsia="de-DE"/>
              </w:rPr>
              <w:t>Vorgezogene Stammdaten</w:t>
            </w:r>
            <w:r>
              <w:rPr>
                <w:rFonts w:eastAsia="Times New Roman"/>
                <w:b/>
                <w:bCs/>
                <w:lang w:eastAsia="de-DE"/>
              </w:rPr>
              <w:t>meldung</w:t>
            </w:r>
            <w:r w:rsidRPr="00A76045">
              <w:rPr>
                <w:rFonts w:eastAsia="Times New Roman"/>
                <w:b/>
                <w:bCs/>
                <w:lang w:eastAsia="de-DE"/>
              </w:rPr>
              <w:t xml:space="preserve"> Gruppe verbundener Kunden </w:t>
            </w:r>
            <w:r>
              <w:rPr>
                <w:rFonts w:eastAsia="Times New Roman"/>
                <w:b/>
                <w:bCs/>
                <w:lang w:eastAsia="de-DE"/>
              </w:rPr>
              <w:t>für Großkreditanzeigen</w:t>
            </w:r>
            <w:r>
              <w:rPr>
                <w:rFonts w:eastAsia="Times New Roman"/>
                <w:b/>
                <w:bCs/>
                <w:lang w:eastAsia="de-DE"/>
              </w:rPr>
              <w:br/>
            </w:r>
            <w:r w:rsidRPr="00A76045">
              <w:rPr>
                <w:rFonts w:eastAsia="Times New Roman"/>
                <w:b/>
                <w:bCs/>
                <w:lang w:eastAsia="de-DE"/>
              </w:rPr>
              <w:t xml:space="preserve">nach Art. 394 </w:t>
            </w:r>
            <w:r>
              <w:rPr>
                <w:rFonts w:eastAsia="Times New Roman"/>
                <w:b/>
                <w:bCs/>
                <w:lang w:eastAsia="de-DE"/>
              </w:rPr>
              <w:t>der Verordnung (EU) Nr. 575/2013</w:t>
            </w:r>
          </w:p>
        </w:tc>
      </w:tr>
    </w:tbl>
    <w:p w:rsidR="00CD0F9D" w:rsidRPr="006B04FC" w:rsidRDefault="00CD0F9D" w:rsidP="00CD0F9D">
      <w:pPr>
        <w:spacing w:before="0" w:after="0" w:line="300" w:lineRule="auto"/>
        <w:jc w:val="left"/>
        <w:rPr>
          <w:rFonts w:eastAsia="Times New Roman"/>
          <w:sz w:val="8"/>
          <w:szCs w:val="8"/>
          <w:lang w:eastAsia="de-DE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327"/>
        <w:gridCol w:w="3119"/>
        <w:gridCol w:w="3118"/>
      </w:tblGrid>
      <w:tr w:rsidR="00CD0F9D" w:rsidRPr="00A76045" w:rsidTr="00A37856">
        <w:trPr>
          <w:trHeight w:val="335"/>
        </w:trPr>
        <w:tc>
          <w:tcPr>
            <w:tcW w:w="4327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CD0F9D" w:rsidRPr="00A76045" w:rsidRDefault="00CD0F9D" w:rsidP="00A37856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An die</w:t>
            </w:r>
          </w:p>
          <w:p w:rsidR="00CD0F9D" w:rsidRPr="00A76045" w:rsidRDefault="00CD0F9D" w:rsidP="00A37856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Deutsche Bundesbank</w:t>
            </w:r>
          </w:p>
          <w:p w:rsidR="00CD0F9D" w:rsidRDefault="00CD0F9D" w:rsidP="00A37856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Hauptverwaltung</w:t>
            </w:r>
          </w:p>
          <w:p w:rsidR="00CD0F9D" w:rsidRPr="00A76045" w:rsidRDefault="00CD0F9D" w:rsidP="00A37856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tcBorders>
              <w:left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righ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8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>
              <w:rPr>
                <w:rFonts w:eastAsia="Times New Roman"/>
                <w:sz w:val="16"/>
                <w:szCs w:val="16"/>
                <w:lang w:eastAsia="de-DE"/>
              </w:rPr>
              <w:t>Tag der Abgabe / Einreichung</w:t>
            </w:r>
          </w:p>
        </w:tc>
      </w:tr>
      <w:tr w:rsidR="00CD0F9D" w:rsidRPr="00A76045" w:rsidTr="00147565">
        <w:trPr>
          <w:trHeight w:val="335"/>
        </w:trPr>
        <w:tc>
          <w:tcPr>
            <w:tcW w:w="4327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vMerge w:val="restart"/>
            <w:tcBorders>
              <w:left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8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trHeight w:hRule="exact" w:val="57"/>
        </w:trPr>
        <w:tc>
          <w:tcPr>
            <w:tcW w:w="4327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vMerge/>
            <w:tcBorders>
              <w:left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trHeight w:val="330"/>
        </w:trPr>
        <w:tc>
          <w:tcPr>
            <w:tcW w:w="4327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vMerge/>
            <w:tcBorders>
              <w:left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8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>
              <w:rPr>
                <w:rFonts w:eastAsia="Times New Roman"/>
                <w:sz w:val="16"/>
                <w:szCs w:val="16"/>
                <w:lang w:eastAsia="de-DE"/>
              </w:rPr>
              <w:t>Meldetermin</w:t>
            </w:r>
          </w:p>
        </w:tc>
      </w:tr>
      <w:tr w:rsidR="00CD0F9D" w:rsidRPr="00A76045" w:rsidTr="00147565">
        <w:trPr>
          <w:trHeight w:val="330"/>
        </w:trPr>
        <w:tc>
          <w:tcPr>
            <w:tcW w:w="4327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vMerge/>
            <w:tcBorders>
              <w:left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8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</w:tbl>
    <w:p w:rsidR="00CD0F9D" w:rsidRPr="00A76045" w:rsidRDefault="00CD0F9D" w:rsidP="00CD0F9D">
      <w:pPr>
        <w:spacing w:before="0" w:after="0" w:line="300" w:lineRule="auto"/>
        <w:jc w:val="left"/>
        <w:rPr>
          <w:rFonts w:eastAsia="Times New Roman"/>
          <w:sz w:val="4"/>
          <w:szCs w:val="4"/>
          <w:lang w:eastAsia="de-DE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7446"/>
        <w:gridCol w:w="389"/>
        <w:gridCol w:w="390"/>
        <w:gridCol w:w="390"/>
        <w:gridCol w:w="390"/>
        <w:gridCol w:w="389"/>
        <w:gridCol w:w="390"/>
        <w:gridCol w:w="390"/>
        <w:gridCol w:w="390"/>
      </w:tblGrid>
      <w:tr w:rsidR="00CD0F9D" w:rsidRPr="00A76045" w:rsidTr="00147565">
        <w:trPr>
          <w:cantSplit/>
        </w:trPr>
        <w:tc>
          <w:tcPr>
            <w:tcW w:w="7446" w:type="dxa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Kreditgeber – Name</w:t>
            </w:r>
          </w:p>
        </w:tc>
        <w:tc>
          <w:tcPr>
            <w:tcW w:w="3118" w:type="dxa"/>
            <w:gridSpan w:val="8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– ID</w:t>
            </w:r>
          </w:p>
        </w:tc>
      </w:tr>
      <w:tr w:rsidR="00CD0F9D" w:rsidRPr="00412082" w:rsidTr="00147565">
        <w:trPr>
          <w:cantSplit/>
          <w:trHeight w:val="180"/>
        </w:trPr>
        <w:tc>
          <w:tcPr>
            <w:tcW w:w="7446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  <w:trHeight w:val="180"/>
        </w:trPr>
        <w:tc>
          <w:tcPr>
            <w:tcW w:w="7446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  <w:trHeight w:val="180"/>
        </w:trPr>
        <w:tc>
          <w:tcPr>
            <w:tcW w:w="7446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</w:tbl>
    <w:p w:rsidR="00CD0F9D" w:rsidRPr="00A76045" w:rsidRDefault="00CD0F9D" w:rsidP="00CD0F9D">
      <w:pPr>
        <w:spacing w:before="0" w:after="0" w:line="300" w:lineRule="auto"/>
        <w:jc w:val="left"/>
        <w:rPr>
          <w:rFonts w:ascii="Times New Roman" w:eastAsia="Times New Roman" w:hAnsi="Times New Roman" w:cs="Times New Roman"/>
          <w:sz w:val="4"/>
          <w:szCs w:val="4"/>
          <w:lang w:eastAsia="de-DE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484"/>
        <w:gridCol w:w="1418"/>
        <w:gridCol w:w="1275"/>
        <w:gridCol w:w="2271"/>
        <w:gridCol w:w="389"/>
        <w:gridCol w:w="390"/>
        <w:gridCol w:w="390"/>
        <w:gridCol w:w="390"/>
        <w:gridCol w:w="389"/>
        <w:gridCol w:w="390"/>
        <w:gridCol w:w="390"/>
        <w:gridCol w:w="390"/>
      </w:tblGrid>
      <w:tr w:rsidR="00CD0F9D" w:rsidRPr="00A76045" w:rsidTr="00147565">
        <w:trPr>
          <w:cantSplit/>
          <w:trHeight w:val="229"/>
        </w:trPr>
        <w:tc>
          <w:tcPr>
            <w:tcW w:w="517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Meldepflicht nach:</w:t>
            </w:r>
          </w:p>
        </w:tc>
        <w:tc>
          <w:tcPr>
            <w:tcW w:w="5389" w:type="dxa"/>
            <w:gridSpan w:val="9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  <w:trHeight w:val="285"/>
        </w:trPr>
        <w:tc>
          <w:tcPr>
            <w:tcW w:w="248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instrText xml:space="preserve"> FORMCHECKBOX </w:instrText>
            </w:r>
            <w:r w:rsidR="00CC6F21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</w:r>
            <w:r w:rsidR="00CC6F21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fldChar w:fldCharType="separate"/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fldChar w:fldCharType="end"/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t xml:space="preserve"> Art. 394 </w:t>
            </w:r>
            <w:r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t>der Verordnung (EU)</w:t>
            </w:r>
            <w:r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br/>
              <w:t xml:space="preserve">     Nr.</w:t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t xml:space="preserve"> </w:t>
            </w:r>
            <w:r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t xml:space="preserve">575/2013 </w:t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t>- Einzelinstitut</w:t>
            </w:r>
          </w:p>
        </w:tc>
        <w:tc>
          <w:tcPr>
            <w:tcW w:w="2693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instrText xml:space="preserve"> FORMCHECKBOX </w:instrText>
            </w:r>
            <w:r w:rsidR="00CC6F21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</w:r>
            <w:r w:rsidR="00CC6F21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fldChar w:fldCharType="separate"/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fldChar w:fldCharType="end"/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t xml:space="preserve"> Art. 394 </w:t>
            </w:r>
            <w:r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t>der Verordnung (EU)</w:t>
            </w:r>
            <w:r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br/>
              <w:t xml:space="preserve">     Nr. 575/2013</w:t>
            </w:r>
            <w:r w:rsidRPr="00A76045">
              <w:rPr>
                <w:rFonts w:ascii="Helvetica" w:eastAsia="Times New Roman" w:hAnsi="Helvetica" w:cs="Helvetica"/>
                <w:bCs/>
                <w:sz w:val="16"/>
                <w:szCs w:val="16"/>
                <w:lang w:eastAsia="de-DE"/>
              </w:rPr>
              <w:t xml:space="preserve"> - Konsolidiert</w:t>
            </w:r>
          </w:p>
        </w:tc>
        <w:tc>
          <w:tcPr>
            <w:tcW w:w="5389" w:type="dxa"/>
            <w:gridSpan w:val="9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5177" w:type="dxa"/>
            <w:gridSpan w:val="3"/>
            <w:tcBorders>
              <w:top w:val="single" w:sz="4" w:space="0" w:color="auto"/>
              <w:bottom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2271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  <w:tc>
          <w:tcPr>
            <w:tcW w:w="31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b/>
                <w:bCs/>
                <w:sz w:val="16"/>
                <w:szCs w:val="16"/>
                <w:lang w:eastAsia="de-DE"/>
              </w:rPr>
              <w:t>wird durch die Bundesbank ausgefüllt</w:t>
            </w:r>
          </w:p>
        </w:tc>
      </w:tr>
      <w:tr w:rsidR="00CD0F9D" w:rsidRPr="00A76045" w:rsidTr="00147565">
        <w:trPr>
          <w:cantSplit/>
        </w:trPr>
        <w:tc>
          <w:tcPr>
            <w:tcW w:w="3902" w:type="dxa"/>
            <w:gridSpan w:val="2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Gruppe verbundener Kunden</w:t>
            </w:r>
          </w:p>
        </w:tc>
        <w:tc>
          <w:tcPr>
            <w:tcW w:w="1275" w:type="dxa"/>
            <w:tcBorders>
              <w:top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– Name/Firma</w:t>
            </w:r>
          </w:p>
        </w:tc>
        <w:tc>
          <w:tcPr>
            <w:tcW w:w="2271" w:type="dxa"/>
            <w:tcBorders>
              <w:right w:val="single" w:sz="1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righ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– ID (falls bekannt)</w:t>
            </w:r>
          </w:p>
        </w:tc>
        <w:tc>
          <w:tcPr>
            <w:tcW w:w="3118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Gruppe verbundener Kunden  – ID</w:t>
            </w:r>
          </w:p>
        </w:tc>
      </w:tr>
      <w:tr w:rsidR="00CD0F9D" w:rsidRPr="00412082" w:rsidTr="00147565">
        <w:trPr>
          <w:cantSplit/>
        </w:trPr>
        <w:tc>
          <w:tcPr>
            <w:tcW w:w="7448" w:type="dxa"/>
            <w:gridSpan w:val="4"/>
            <w:tcBorders>
              <w:left w:val="single" w:sz="2" w:space="0" w:color="auto"/>
              <w:right w:val="single" w:sz="1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</w:trPr>
        <w:tc>
          <w:tcPr>
            <w:tcW w:w="7448" w:type="dxa"/>
            <w:gridSpan w:val="4"/>
            <w:tcBorders>
              <w:left w:val="single" w:sz="2" w:space="0" w:color="auto"/>
              <w:right w:val="single" w:sz="1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</w:trPr>
        <w:tc>
          <w:tcPr>
            <w:tcW w:w="7448" w:type="dxa"/>
            <w:gridSpan w:val="4"/>
            <w:tcBorders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8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</w:tbl>
    <w:p w:rsidR="00CD0F9D" w:rsidRPr="00A76045" w:rsidRDefault="00CD0F9D" w:rsidP="00CD0F9D">
      <w:pPr>
        <w:spacing w:before="0" w:after="0" w:line="300" w:lineRule="auto"/>
        <w:jc w:val="left"/>
        <w:rPr>
          <w:rFonts w:eastAsia="Times New Roman"/>
          <w:sz w:val="4"/>
          <w:szCs w:val="4"/>
          <w:lang w:eastAsia="de-DE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350"/>
        <w:gridCol w:w="2377"/>
        <w:gridCol w:w="2159"/>
        <w:gridCol w:w="1590"/>
        <w:gridCol w:w="3091"/>
      </w:tblGrid>
      <w:tr w:rsidR="00CD0F9D" w:rsidRPr="00A76045" w:rsidTr="00147565">
        <w:trPr>
          <w:cantSplit/>
        </w:trPr>
        <w:tc>
          <w:tcPr>
            <w:tcW w:w="135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Postleitzahl</w:t>
            </w:r>
            <w:r w:rsidRPr="00A76045">
              <w:rPr>
                <w:rFonts w:eastAsia="Times New Roman"/>
                <w:sz w:val="16"/>
                <w:szCs w:val="16"/>
                <w:vertAlign w:val="superscript"/>
                <w:lang w:eastAsia="de-DE"/>
              </w:rPr>
              <w:endnoteReference w:id="1"/>
            </w:r>
          </w:p>
        </w:tc>
        <w:tc>
          <w:tcPr>
            <w:tcW w:w="2377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Sitz</w:t>
            </w:r>
            <w:r w:rsidRPr="00A76045">
              <w:rPr>
                <w:rFonts w:eastAsia="Times New Roman"/>
                <w:sz w:val="16"/>
                <w:szCs w:val="16"/>
                <w:vertAlign w:val="superscript"/>
                <w:lang w:eastAsia="de-DE"/>
              </w:rPr>
              <w:endnoteReference w:id="2"/>
            </w:r>
          </w:p>
        </w:tc>
        <w:tc>
          <w:tcPr>
            <w:tcW w:w="2159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Staat</w:t>
            </w:r>
            <w:r w:rsidRPr="00A76045">
              <w:rPr>
                <w:rFonts w:eastAsia="Times New Roman"/>
                <w:sz w:val="16"/>
                <w:szCs w:val="16"/>
                <w:vertAlign w:val="superscript"/>
                <w:lang w:eastAsia="de-DE"/>
              </w:rPr>
              <w:endnoteReference w:id="3"/>
            </w:r>
          </w:p>
        </w:tc>
        <w:tc>
          <w:tcPr>
            <w:tcW w:w="159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ISO-Code (Staat)</w:t>
            </w:r>
            <w:r w:rsidRPr="00A76045">
              <w:rPr>
                <w:rFonts w:eastAsia="Times New Roman"/>
                <w:sz w:val="16"/>
                <w:szCs w:val="16"/>
                <w:vertAlign w:val="superscript"/>
                <w:lang w:eastAsia="de-DE"/>
              </w:rPr>
              <w:t xml:space="preserve"> </w:t>
            </w:r>
            <w:r w:rsidRPr="00A76045">
              <w:rPr>
                <w:rFonts w:eastAsia="Times New Roman"/>
                <w:sz w:val="16"/>
                <w:szCs w:val="16"/>
                <w:vertAlign w:val="superscript"/>
                <w:lang w:eastAsia="de-DE"/>
              </w:rPr>
              <w:endnoteReference w:id="4"/>
            </w:r>
          </w:p>
        </w:tc>
        <w:tc>
          <w:tcPr>
            <w:tcW w:w="3091" w:type="dxa"/>
            <w:tcBorders>
              <w:top w:val="single" w:sz="1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Bundesstaat</w:t>
            </w:r>
            <w:r w:rsidRPr="00A76045">
              <w:rPr>
                <w:rFonts w:eastAsia="Times New Roman"/>
                <w:sz w:val="16"/>
                <w:szCs w:val="16"/>
                <w:vertAlign w:val="superscript"/>
                <w:lang w:eastAsia="de-DE"/>
              </w:rPr>
              <w:endnoteReference w:id="5"/>
            </w:r>
          </w:p>
        </w:tc>
      </w:tr>
      <w:tr w:rsidR="00CD0F9D" w:rsidRPr="00CD0F9D" w:rsidTr="00147565">
        <w:trPr>
          <w:cantSplit/>
        </w:trPr>
        <w:tc>
          <w:tcPr>
            <w:tcW w:w="1350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2377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2159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1590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091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CD0F9D" w:rsidTr="00147565">
        <w:trPr>
          <w:cantSplit/>
        </w:trPr>
        <w:tc>
          <w:tcPr>
            <w:tcW w:w="1350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2377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2159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1590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091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CD0F9D" w:rsidTr="00147565">
        <w:trPr>
          <w:cantSplit/>
        </w:trPr>
        <w:tc>
          <w:tcPr>
            <w:tcW w:w="135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2377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2159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159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09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</w:tbl>
    <w:p w:rsidR="00CD0F9D" w:rsidRPr="00A76045" w:rsidRDefault="00CD0F9D" w:rsidP="00CD0F9D">
      <w:pPr>
        <w:spacing w:before="0" w:after="0" w:line="300" w:lineRule="auto"/>
        <w:jc w:val="left"/>
        <w:rPr>
          <w:rFonts w:eastAsia="Times New Roman"/>
          <w:sz w:val="4"/>
          <w:szCs w:val="4"/>
          <w:lang w:eastAsia="de-DE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0564"/>
      </w:tblGrid>
      <w:tr w:rsidR="00CD0F9D" w:rsidRPr="00A76045" w:rsidTr="00147565">
        <w:trPr>
          <w:cantSplit/>
        </w:trPr>
        <w:tc>
          <w:tcPr>
            <w:tcW w:w="10564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Erläuterungen</w:t>
            </w: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  <w:tr w:rsidR="00CD0F9D" w:rsidRPr="00A76045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</w:p>
        </w:tc>
      </w:tr>
    </w:tbl>
    <w:p w:rsidR="00CD0F9D" w:rsidRPr="00A76045" w:rsidRDefault="00CD0F9D" w:rsidP="00CD0F9D">
      <w:pPr>
        <w:spacing w:before="0" w:after="0" w:line="300" w:lineRule="auto"/>
        <w:jc w:val="left"/>
        <w:rPr>
          <w:rFonts w:eastAsia="Times New Roman"/>
          <w:sz w:val="4"/>
          <w:szCs w:val="4"/>
          <w:lang w:eastAsia="de-DE"/>
        </w:rPr>
      </w:pPr>
    </w:p>
    <w:tbl>
      <w:tblPr>
        <w:tblW w:w="0" w:type="auto"/>
        <w:tblInd w:w="-2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720"/>
        <w:gridCol w:w="369"/>
        <w:gridCol w:w="369"/>
        <w:gridCol w:w="369"/>
        <w:gridCol w:w="369"/>
        <w:gridCol w:w="369"/>
      </w:tblGrid>
      <w:tr w:rsidR="00CD0F9D" w:rsidRPr="00412082" w:rsidTr="00147565">
        <w:trPr>
          <w:cantSplit/>
          <w:trHeight w:val="180"/>
        </w:trPr>
        <w:tc>
          <w:tcPr>
            <w:tcW w:w="8720" w:type="dxa"/>
            <w:tcBorders>
              <w:right w:val="single" w:sz="4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1845" w:type="dxa"/>
            <w:gridSpan w:val="5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  <w:r w:rsidRPr="00412082">
              <w:rPr>
                <w:rFonts w:eastAsia="Times New Roman"/>
                <w:sz w:val="14"/>
                <w:szCs w:val="14"/>
                <w:lang w:eastAsia="de-DE"/>
              </w:rPr>
              <w:t>Laufende Nummer</w:t>
            </w:r>
            <w:r w:rsidRPr="00412082">
              <w:rPr>
                <w:rFonts w:eastAsia="Times New Roman"/>
                <w:sz w:val="14"/>
                <w:szCs w:val="14"/>
                <w:vertAlign w:val="superscript"/>
                <w:lang w:eastAsia="de-DE"/>
              </w:rPr>
              <w:endnoteReference w:id="6"/>
            </w:r>
          </w:p>
        </w:tc>
      </w:tr>
      <w:tr w:rsidR="00CD0F9D" w:rsidRPr="00412082" w:rsidTr="00147565">
        <w:trPr>
          <w:cantSplit/>
          <w:trHeight w:val="180"/>
        </w:trPr>
        <w:tc>
          <w:tcPr>
            <w:tcW w:w="8720" w:type="dxa"/>
            <w:tcBorders>
              <w:right w:val="single" w:sz="4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  <w:trHeight w:val="180"/>
        </w:trPr>
        <w:tc>
          <w:tcPr>
            <w:tcW w:w="8720" w:type="dxa"/>
            <w:tcBorders>
              <w:right w:val="single" w:sz="4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  <w:trHeight w:val="180"/>
        </w:trPr>
        <w:tc>
          <w:tcPr>
            <w:tcW w:w="8720" w:type="dxa"/>
            <w:tcBorders>
              <w:right w:val="single" w:sz="4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A76045" w:rsidTr="00147565">
        <w:trPr>
          <w:cantSplit/>
          <w:trHeight w:val="180"/>
        </w:trPr>
        <w:tc>
          <w:tcPr>
            <w:tcW w:w="10565" w:type="dxa"/>
            <w:gridSpan w:val="6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Zusatzangaben</w:t>
            </w:r>
          </w:p>
        </w:tc>
      </w:tr>
      <w:tr w:rsidR="00CD0F9D" w:rsidRPr="00412082" w:rsidTr="00147565">
        <w:trPr>
          <w:cantSplit/>
          <w:trHeight w:val="180"/>
        </w:trPr>
        <w:tc>
          <w:tcPr>
            <w:tcW w:w="10565" w:type="dxa"/>
            <w:gridSpan w:val="6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  <w:trHeight w:val="180"/>
        </w:trPr>
        <w:tc>
          <w:tcPr>
            <w:tcW w:w="10565" w:type="dxa"/>
            <w:gridSpan w:val="6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  <w:trHeight w:val="180"/>
        </w:trPr>
        <w:tc>
          <w:tcPr>
            <w:tcW w:w="10565" w:type="dxa"/>
            <w:gridSpan w:val="6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</w:tbl>
    <w:p w:rsidR="00CD0F9D" w:rsidRPr="00A76045" w:rsidRDefault="00CD0F9D" w:rsidP="00CD0F9D">
      <w:pPr>
        <w:spacing w:before="0" w:after="0" w:line="300" w:lineRule="auto"/>
        <w:jc w:val="left"/>
        <w:rPr>
          <w:rFonts w:eastAsia="Times New Roman"/>
          <w:sz w:val="4"/>
          <w:szCs w:val="4"/>
          <w:lang w:eastAsia="de-DE"/>
        </w:rPr>
      </w:pPr>
    </w:p>
    <w:tbl>
      <w:tblPr>
        <w:tblW w:w="0" w:type="auto"/>
        <w:tblInd w:w="-4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903"/>
        <w:gridCol w:w="3543"/>
        <w:gridCol w:w="3125"/>
      </w:tblGrid>
      <w:tr w:rsidR="00CD0F9D" w:rsidRPr="00A76045" w:rsidTr="00147565">
        <w:trPr>
          <w:cantSplit/>
          <w:trHeight w:val="180"/>
        </w:trPr>
        <w:tc>
          <w:tcPr>
            <w:tcW w:w="3903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Sachbearbeiter/-in</w:t>
            </w:r>
          </w:p>
        </w:tc>
        <w:tc>
          <w:tcPr>
            <w:tcW w:w="3543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Telefon</w:t>
            </w:r>
          </w:p>
        </w:tc>
        <w:tc>
          <w:tcPr>
            <w:tcW w:w="3125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76045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  <w:lang w:eastAsia="de-DE"/>
              </w:rPr>
            </w:pPr>
            <w:r w:rsidRPr="00A76045">
              <w:rPr>
                <w:rFonts w:eastAsia="Times New Roman"/>
                <w:sz w:val="16"/>
                <w:szCs w:val="16"/>
                <w:lang w:eastAsia="de-DE"/>
              </w:rPr>
              <w:t>E-Mail</w:t>
            </w:r>
          </w:p>
        </w:tc>
      </w:tr>
      <w:tr w:rsidR="00CD0F9D" w:rsidRPr="00412082" w:rsidTr="00147565">
        <w:trPr>
          <w:cantSplit/>
          <w:trHeight w:val="180"/>
        </w:trPr>
        <w:tc>
          <w:tcPr>
            <w:tcW w:w="3903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543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125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  <w:trHeight w:val="180"/>
        </w:trPr>
        <w:tc>
          <w:tcPr>
            <w:tcW w:w="3903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543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125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412082" w:rsidTr="00147565">
        <w:trPr>
          <w:cantSplit/>
          <w:trHeight w:val="180"/>
        </w:trPr>
        <w:tc>
          <w:tcPr>
            <w:tcW w:w="3903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543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125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412082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CD0F9D" w:rsidTr="00147565">
        <w:trPr>
          <w:cantSplit/>
          <w:trHeight w:val="180"/>
        </w:trPr>
        <w:tc>
          <w:tcPr>
            <w:tcW w:w="3903" w:type="dxa"/>
            <w:tcBorders>
              <w:top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543" w:type="dxa"/>
            <w:tcBorders>
              <w:top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125" w:type="dxa"/>
            <w:tcBorders>
              <w:top w:val="single" w:sz="2" w:space="0" w:color="auto"/>
            </w:tcBorders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  <w:tr w:rsidR="00CD0F9D" w:rsidRPr="00CD0F9D" w:rsidTr="00147565">
        <w:trPr>
          <w:cantSplit/>
          <w:trHeight w:val="180"/>
        </w:trPr>
        <w:tc>
          <w:tcPr>
            <w:tcW w:w="3903" w:type="dxa"/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543" w:type="dxa"/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  <w:tc>
          <w:tcPr>
            <w:tcW w:w="3125" w:type="dxa"/>
            <w:vAlign w:val="center"/>
          </w:tcPr>
          <w:p w:rsidR="00CD0F9D" w:rsidRPr="00CD0F9D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4"/>
                <w:szCs w:val="14"/>
                <w:lang w:eastAsia="de-DE"/>
              </w:rPr>
            </w:pPr>
          </w:p>
        </w:tc>
      </w:tr>
    </w:tbl>
    <w:p w:rsidR="00254DF6" w:rsidRPr="00F1455C" w:rsidRDefault="00254DF6" w:rsidP="00F1455C"/>
    <w:sectPr w:rsidR="00254DF6" w:rsidRPr="00F1455C" w:rsidSect="00CD0F9D">
      <w:endnotePr>
        <w:numFmt w:val="decimal"/>
      </w:endnotePr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0F9D" w:rsidRDefault="00CD0F9D" w:rsidP="00CD0F9D">
      <w:pPr>
        <w:spacing w:before="0" w:after="0"/>
      </w:pPr>
      <w:r>
        <w:separator/>
      </w:r>
    </w:p>
  </w:endnote>
  <w:endnote w:type="continuationSeparator" w:id="0">
    <w:p w:rsidR="00CD0F9D" w:rsidRDefault="00CD0F9D" w:rsidP="00CD0F9D">
      <w:pPr>
        <w:spacing w:before="0" w:after="0"/>
      </w:pPr>
      <w:r>
        <w:continuationSeparator/>
      </w:r>
    </w:p>
  </w:endnote>
  <w:endnote w:id="1">
    <w:p w:rsidR="00CD0F9D" w:rsidRPr="00F5275C" w:rsidRDefault="00CD0F9D" w:rsidP="00CD0F9D">
      <w:pPr>
        <w:pStyle w:val="Endnotentext"/>
        <w:spacing w:before="0" w:after="0" w:line="240" w:lineRule="auto"/>
        <w:ind w:left="96" w:hanging="96"/>
        <w:rPr>
          <w:szCs w:val="16"/>
        </w:rPr>
      </w:pPr>
      <w:r w:rsidRPr="00F5275C">
        <w:rPr>
          <w:rStyle w:val="endnotehochChar"/>
          <w:rFonts w:eastAsiaTheme="minorHAnsi"/>
        </w:rPr>
        <w:endnoteRef/>
      </w:r>
      <w:r w:rsidRPr="00F5275C">
        <w:rPr>
          <w:szCs w:val="16"/>
        </w:rPr>
        <w:t xml:space="preserve"> Die Postleitzahl ist nur für inländische Kreditnehmer anzugeben.</w:t>
      </w:r>
    </w:p>
  </w:endnote>
  <w:endnote w:id="2">
    <w:p w:rsidR="00CD0F9D" w:rsidRPr="00F5275C" w:rsidRDefault="00CD0F9D" w:rsidP="00CD0F9D">
      <w:pPr>
        <w:pStyle w:val="Endnotentext"/>
        <w:spacing w:before="0" w:after="0" w:line="240" w:lineRule="auto"/>
        <w:ind w:left="96" w:hanging="96"/>
        <w:rPr>
          <w:szCs w:val="16"/>
        </w:rPr>
      </w:pPr>
      <w:r w:rsidRPr="00F5275C">
        <w:rPr>
          <w:rStyle w:val="endnotehochChar"/>
          <w:rFonts w:eastAsiaTheme="minorHAnsi"/>
        </w:rPr>
        <w:endnoteRef/>
      </w:r>
      <w:r w:rsidRPr="00F5275C">
        <w:rPr>
          <w:szCs w:val="16"/>
        </w:rPr>
        <w:t xml:space="preserve"> Als Sitz ist der juristische Sitz oder der Wohnsitz zu melden.</w:t>
      </w:r>
    </w:p>
  </w:endnote>
  <w:endnote w:id="3">
    <w:p w:rsidR="00CD0F9D" w:rsidRPr="00F5275C" w:rsidRDefault="00CD0F9D" w:rsidP="00CD0F9D">
      <w:pPr>
        <w:pStyle w:val="Endnotentext"/>
        <w:spacing w:before="0" w:after="0" w:line="240" w:lineRule="auto"/>
        <w:ind w:left="96" w:hanging="96"/>
        <w:rPr>
          <w:szCs w:val="16"/>
        </w:rPr>
      </w:pPr>
      <w:r w:rsidRPr="00F5275C">
        <w:rPr>
          <w:rStyle w:val="endnotehochChar"/>
          <w:rFonts w:eastAsiaTheme="minorHAnsi"/>
        </w:rPr>
        <w:endnoteRef/>
      </w:r>
      <w:r w:rsidRPr="00F5275C">
        <w:rPr>
          <w:szCs w:val="16"/>
        </w:rPr>
        <w:t xml:space="preserve"> Der Staat ist ausschließlich für ausländische Kreditnehmer anzuzeigen.</w:t>
      </w:r>
    </w:p>
  </w:endnote>
  <w:endnote w:id="4">
    <w:p w:rsidR="00CD0F9D" w:rsidRPr="00F5275C" w:rsidRDefault="00CD0F9D" w:rsidP="00CD0F9D">
      <w:pPr>
        <w:pStyle w:val="Fuzeile"/>
        <w:spacing w:before="0" w:after="0"/>
        <w:ind w:left="96" w:hanging="96"/>
        <w:rPr>
          <w:sz w:val="16"/>
          <w:szCs w:val="16"/>
        </w:rPr>
      </w:pPr>
      <w:r w:rsidRPr="00F5275C">
        <w:rPr>
          <w:rStyle w:val="endnotehochChar"/>
          <w:rFonts w:eastAsiaTheme="minorHAnsi"/>
        </w:rPr>
        <w:endnoteRef/>
      </w:r>
      <w:r w:rsidRPr="00F5275C">
        <w:rPr>
          <w:rStyle w:val="Endnotenzeichen"/>
          <w:sz w:val="16"/>
          <w:szCs w:val="16"/>
        </w:rPr>
        <w:t xml:space="preserve"> </w:t>
      </w:r>
      <w:r w:rsidRPr="00F5275C">
        <w:rPr>
          <w:sz w:val="16"/>
          <w:szCs w:val="16"/>
        </w:rPr>
        <w:t xml:space="preserve">Ein ISO-Code ist nur für ausländische Kreditnehmer anzugeben. Es ist </w:t>
      </w:r>
      <w:proofErr w:type="gramStart"/>
      <w:r w:rsidRPr="00F5275C">
        <w:rPr>
          <w:sz w:val="16"/>
          <w:szCs w:val="16"/>
        </w:rPr>
        <w:t>die zweibuchstabige (ALPHA-2) Codierung</w:t>
      </w:r>
      <w:proofErr w:type="gramEnd"/>
      <w:r w:rsidRPr="00F5275C">
        <w:rPr>
          <w:sz w:val="16"/>
          <w:szCs w:val="16"/>
        </w:rPr>
        <w:t xml:space="preserve"> nach ISO 3166-1, herausgeg</w:t>
      </w:r>
      <w:r w:rsidRPr="00F5275C">
        <w:rPr>
          <w:sz w:val="16"/>
          <w:szCs w:val="16"/>
        </w:rPr>
        <w:t>e</w:t>
      </w:r>
      <w:r w:rsidRPr="00F5275C">
        <w:rPr>
          <w:sz w:val="16"/>
          <w:szCs w:val="16"/>
        </w:rPr>
        <w:t xml:space="preserve">ben von der </w:t>
      </w:r>
      <w:hyperlink r:id="rId1" w:tooltip="International Organization for Standardization" w:history="1">
        <w:r w:rsidRPr="00F5275C">
          <w:rPr>
            <w:sz w:val="16"/>
            <w:szCs w:val="16"/>
          </w:rPr>
          <w:t>International Organisation for Standardisation</w:t>
        </w:r>
      </w:hyperlink>
      <w:r w:rsidRPr="00F5275C">
        <w:rPr>
          <w:sz w:val="16"/>
          <w:szCs w:val="16"/>
        </w:rPr>
        <w:t xml:space="preserve"> (ISO), zu verwenden.</w:t>
      </w:r>
    </w:p>
  </w:endnote>
  <w:endnote w:id="5">
    <w:p w:rsidR="00CD0F9D" w:rsidRPr="00F5275C" w:rsidRDefault="00CD0F9D" w:rsidP="00CD0F9D">
      <w:pPr>
        <w:pStyle w:val="Fuzeile"/>
        <w:spacing w:before="0" w:after="0"/>
        <w:ind w:left="96" w:hanging="96"/>
        <w:rPr>
          <w:sz w:val="16"/>
          <w:szCs w:val="16"/>
        </w:rPr>
      </w:pPr>
      <w:r w:rsidRPr="00F5275C">
        <w:rPr>
          <w:rStyle w:val="endnotehochChar"/>
          <w:rFonts w:eastAsiaTheme="minorHAnsi"/>
        </w:rPr>
        <w:endnoteRef/>
      </w:r>
      <w:r w:rsidRPr="00F5275C">
        <w:rPr>
          <w:rStyle w:val="EndnotentextZchn"/>
          <w:szCs w:val="16"/>
        </w:rPr>
        <w:t xml:space="preserve"> </w:t>
      </w:r>
      <w:r w:rsidRPr="00F5275C">
        <w:rPr>
          <w:sz w:val="16"/>
          <w:szCs w:val="16"/>
        </w:rPr>
        <w:t>Bei der Anzeige eines Kreditnehmers mit Sitz in den USA (Vereinigte Staaten von Amerika) ist die Angabe des amerikanischen Bundesstaates e</w:t>
      </w:r>
      <w:r w:rsidRPr="00F5275C">
        <w:rPr>
          <w:sz w:val="16"/>
          <w:szCs w:val="16"/>
        </w:rPr>
        <w:t>r</w:t>
      </w:r>
      <w:r w:rsidRPr="00F5275C">
        <w:rPr>
          <w:sz w:val="16"/>
          <w:szCs w:val="16"/>
        </w:rPr>
        <w:t>forderlich.</w:t>
      </w:r>
    </w:p>
  </w:endnote>
  <w:endnote w:id="6">
    <w:p w:rsidR="00CD0F9D" w:rsidRPr="00F5275C" w:rsidRDefault="00CD0F9D" w:rsidP="00CD0F9D">
      <w:pPr>
        <w:pStyle w:val="Fuzeile"/>
        <w:spacing w:before="0" w:after="0"/>
        <w:ind w:left="96" w:hanging="96"/>
        <w:rPr>
          <w:sz w:val="16"/>
          <w:szCs w:val="16"/>
        </w:rPr>
      </w:pPr>
      <w:r w:rsidRPr="00F5275C">
        <w:rPr>
          <w:rStyle w:val="endnotehochChar"/>
          <w:rFonts w:eastAsiaTheme="minorHAnsi"/>
        </w:rPr>
        <w:endnoteRef/>
      </w:r>
      <w:r w:rsidRPr="00F5275C">
        <w:rPr>
          <w:rStyle w:val="Endnotenzeichen"/>
          <w:sz w:val="16"/>
          <w:szCs w:val="16"/>
        </w:rPr>
        <w:t xml:space="preserve"> </w:t>
      </w:r>
      <w:r w:rsidRPr="00F5275C">
        <w:rPr>
          <w:sz w:val="16"/>
          <w:szCs w:val="16"/>
        </w:rPr>
        <w:t>Alle Vordrucke STA / STAK sind für einen Meldetermin eindeutig zu nummerieren.</w:t>
      </w:r>
    </w:p>
    <w:p w:rsidR="00CD0F9D" w:rsidRPr="00F5275C" w:rsidRDefault="00CD0F9D" w:rsidP="00CD0F9D">
      <w:pPr>
        <w:pStyle w:val="Fuzeile"/>
        <w:spacing w:before="0" w:after="0"/>
        <w:ind w:left="96" w:hanging="96"/>
        <w:rPr>
          <w:sz w:val="16"/>
          <w:szCs w:val="16"/>
        </w:rPr>
      </w:pPr>
    </w:p>
    <w:p w:rsidR="00CD0F9D" w:rsidRDefault="00CD0F9D" w:rsidP="00A3058F">
      <w:pPr>
        <w:pStyle w:val="Fuzeile"/>
        <w:spacing w:before="0" w:after="0"/>
        <w:rPr>
          <w:sz w:val="16"/>
          <w:szCs w:val="16"/>
        </w:rPr>
      </w:pPr>
      <w:r w:rsidRPr="00F5275C">
        <w:rPr>
          <w:sz w:val="16"/>
          <w:szCs w:val="16"/>
        </w:rPr>
        <w:t>Weitere Erläuterungen sind den technischen Durchführungsbestimmungen für Großkredite nach Art. 394 der Verordnung (EU) Nr. 575/2013</w:t>
      </w:r>
      <w:r w:rsidR="00A3058F">
        <w:rPr>
          <w:sz w:val="16"/>
          <w:szCs w:val="16"/>
        </w:rPr>
        <w:t xml:space="preserve"> (nur Stammdaten)  zu entnehmen, die unter </w:t>
      </w:r>
      <w:hyperlink r:id="rId2" w:history="1">
        <w:r w:rsidR="00A3058F" w:rsidRPr="00B95C6D">
          <w:rPr>
            <w:rStyle w:val="Hyperlink"/>
            <w:sz w:val="16"/>
            <w:szCs w:val="16"/>
          </w:rPr>
          <w:t>https://www.bundesbank.de/de/service/meldewesen/bankenaufsicht-formular-center/meldungen</w:t>
        </w:r>
      </w:hyperlink>
    </w:p>
    <w:p w:rsidR="00A3058F" w:rsidRPr="00A76045" w:rsidRDefault="00A3058F" w:rsidP="00A3058F">
      <w:pPr>
        <w:pStyle w:val="Fuzeile"/>
        <w:spacing w:before="0" w:after="0"/>
        <w:rPr>
          <w:sz w:val="16"/>
          <w:szCs w:val="16"/>
        </w:rPr>
      </w:pPr>
      <w:r>
        <w:rPr>
          <w:sz w:val="16"/>
          <w:szCs w:val="16"/>
        </w:rPr>
        <w:t xml:space="preserve">veröffentlicht sind.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0F9D" w:rsidRDefault="00CD0F9D" w:rsidP="00CD0F9D">
      <w:pPr>
        <w:spacing w:before="0" w:after="0"/>
      </w:pPr>
      <w:r>
        <w:separator/>
      </w:r>
    </w:p>
  </w:footnote>
  <w:footnote w:type="continuationSeparator" w:id="0">
    <w:p w:rsidR="00CD0F9D" w:rsidRDefault="00CD0F9D" w:rsidP="00CD0F9D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BEAAFA4A"/>
    <w:lvl w:ilvl="0">
      <w:start w:val="1"/>
      <w:numFmt w:val="decimal"/>
      <w:pStyle w:val="berschrift1"/>
      <w:lvlText w:val="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">
    <w:nsid w:val="05CD3A99"/>
    <w:multiLevelType w:val="hybridMultilevel"/>
    <w:tmpl w:val="B9D49566"/>
    <w:lvl w:ilvl="0" w:tplc="313E771A">
      <w:start w:val="1"/>
      <w:numFmt w:val="bullet"/>
      <w:pStyle w:val="Aufzhlungszeichen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CED6282"/>
    <w:multiLevelType w:val="multilevel"/>
    <w:tmpl w:val="5D8418C4"/>
    <w:lvl w:ilvl="0">
      <w:start w:val="1"/>
      <w:numFmt w:val="decimal"/>
      <w:pStyle w:val="GliederungmitNummerierung"/>
      <w:lvlText w:val="%1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1"/>
        </w:tabs>
        <w:ind w:left="1361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098"/>
        </w:tabs>
        <w:ind w:left="2098" w:hanging="73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62"/>
        </w:tabs>
        <w:ind w:left="306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2AC050D9"/>
    <w:multiLevelType w:val="hybridMultilevel"/>
    <w:tmpl w:val="F7E0F274"/>
    <w:lvl w:ilvl="0" w:tplc="23CCC556">
      <w:start w:val="1"/>
      <w:numFmt w:val="lowerLetter"/>
      <w:pStyle w:val="Nummerierungsart4"/>
      <w:lvlText w:val="%1)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7226525"/>
    <w:multiLevelType w:val="hybridMultilevel"/>
    <w:tmpl w:val="9872E646"/>
    <w:lvl w:ilvl="0" w:tplc="AFB2E206">
      <w:start w:val="1"/>
      <w:numFmt w:val="decimal"/>
      <w:pStyle w:val="Nummerierungsart2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CD57312"/>
    <w:multiLevelType w:val="multilevel"/>
    <w:tmpl w:val="1864F90A"/>
    <w:styleLink w:val="Formatvorlage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2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2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6">
    <w:nsid w:val="49772236"/>
    <w:multiLevelType w:val="hybridMultilevel"/>
    <w:tmpl w:val="E974A63C"/>
    <w:lvl w:ilvl="0" w:tplc="BABE924A">
      <w:start w:val="1"/>
      <w:numFmt w:val="bullet"/>
      <w:pStyle w:val="Aufzhlungszeichen4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8"/>
        <w:szCs w:val="28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EF30DF1"/>
    <w:multiLevelType w:val="hybridMultilevel"/>
    <w:tmpl w:val="95BE37A4"/>
    <w:lvl w:ilvl="0" w:tplc="7DE4FBEE">
      <w:start w:val="1"/>
      <w:numFmt w:val="upperRoman"/>
      <w:pStyle w:val="Nummerierungsart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4F620F6"/>
    <w:multiLevelType w:val="singleLevel"/>
    <w:tmpl w:val="010ECA8C"/>
    <w:name w:val="Aufzählung (Stufe 2)"/>
    <w:lvl w:ilvl="0">
      <w:start w:val="1"/>
      <w:numFmt w:val="bullet"/>
      <w:lvlRestart w:val="0"/>
      <w:pStyle w:val="AufzhlungStufe2"/>
      <w:lvlText w:val="–"/>
      <w:lvlJc w:val="left"/>
      <w:pPr>
        <w:tabs>
          <w:tab w:val="num" w:pos="850"/>
        </w:tabs>
        <w:ind w:left="850" w:hanging="425"/>
      </w:pPr>
    </w:lvl>
  </w:abstractNum>
  <w:abstractNum w:abstractNumId="9">
    <w:nsid w:val="5C951B61"/>
    <w:multiLevelType w:val="hybridMultilevel"/>
    <w:tmpl w:val="121C0A42"/>
    <w:lvl w:ilvl="0" w:tplc="C8F8862C">
      <w:start w:val="1"/>
      <w:numFmt w:val="bullet"/>
      <w:pStyle w:val="Aufzhlungszeichen2"/>
      <w:lvlText w:val="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32"/>
        <w:szCs w:val="3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7057A3"/>
    <w:multiLevelType w:val="hybridMultilevel"/>
    <w:tmpl w:val="13420D26"/>
    <w:lvl w:ilvl="0" w:tplc="B0A072BC">
      <w:start w:val="1"/>
      <w:numFmt w:val="decimal"/>
      <w:pStyle w:val="Nummerierungsart1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92F0EC0"/>
    <w:multiLevelType w:val="multilevel"/>
    <w:tmpl w:val="51EEA844"/>
    <w:styleLink w:val="Formatvorlage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8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8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2">
    <w:nsid w:val="72242E3E"/>
    <w:multiLevelType w:val="multilevel"/>
    <w:tmpl w:val="51EEA844"/>
    <w:lvl w:ilvl="0">
      <w:start w:val="1"/>
      <w:numFmt w:val="bullet"/>
      <w:pStyle w:val="GliederungmitAufz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1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16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3">
    <w:nsid w:val="72377034"/>
    <w:multiLevelType w:val="hybridMultilevel"/>
    <w:tmpl w:val="D348E89A"/>
    <w:lvl w:ilvl="0" w:tplc="F6781640">
      <w:start w:val="1"/>
      <w:numFmt w:val="bullet"/>
      <w:pStyle w:val="Aufzhlungszeichen3"/>
      <w:lvlText w:val="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2"/>
        <w:szCs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13"/>
  </w:num>
  <w:num w:numId="5">
    <w:abstractNumId w:val="6"/>
  </w:num>
  <w:num w:numId="6">
    <w:abstractNumId w:val="11"/>
  </w:num>
  <w:num w:numId="7">
    <w:abstractNumId w:val="5"/>
  </w:num>
  <w:num w:numId="8">
    <w:abstractNumId w:val="12"/>
  </w:num>
  <w:num w:numId="9">
    <w:abstractNumId w:val="2"/>
  </w:num>
  <w:num w:numId="10">
    <w:abstractNumId w:val="10"/>
  </w:num>
  <w:num w:numId="11">
    <w:abstractNumId w:val="4"/>
  </w:num>
  <w:num w:numId="12">
    <w:abstractNumId w:val="7"/>
  </w:num>
  <w:num w:numId="13">
    <w:abstractNumId w:val="3"/>
  </w:num>
  <w:num w:numId="14">
    <w:abstractNumId w:val="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autoHyphenation/>
  <w:hyphenationZone w:val="17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0F9D"/>
    <w:rsid w:val="00011BD0"/>
    <w:rsid w:val="000232E2"/>
    <w:rsid w:val="000243CE"/>
    <w:rsid w:val="00037093"/>
    <w:rsid w:val="0005400A"/>
    <w:rsid w:val="00061E48"/>
    <w:rsid w:val="00076091"/>
    <w:rsid w:val="000858A9"/>
    <w:rsid w:val="000F2F09"/>
    <w:rsid w:val="000F6A80"/>
    <w:rsid w:val="001402DB"/>
    <w:rsid w:val="001570C4"/>
    <w:rsid w:val="00163DBA"/>
    <w:rsid w:val="001721BD"/>
    <w:rsid w:val="00185877"/>
    <w:rsid w:val="001E5A75"/>
    <w:rsid w:val="001E6B9D"/>
    <w:rsid w:val="00225D42"/>
    <w:rsid w:val="00254DF6"/>
    <w:rsid w:val="00333A44"/>
    <w:rsid w:val="00350707"/>
    <w:rsid w:val="003616A1"/>
    <w:rsid w:val="00371593"/>
    <w:rsid w:val="003A449C"/>
    <w:rsid w:val="00415A1B"/>
    <w:rsid w:val="004377DA"/>
    <w:rsid w:val="00484DDA"/>
    <w:rsid w:val="004901BE"/>
    <w:rsid w:val="004B2A17"/>
    <w:rsid w:val="005334FD"/>
    <w:rsid w:val="00533D6A"/>
    <w:rsid w:val="005511AD"/>
    <w:rsid w:val="00564A89"/>
    <w:rsid w:val="005C1BC9"/>
    <w:rsid w:val="006108B8"/>
    <w:rsid w:val="0061482E"/>
    <w:rsid w:val="0061552A"/>
    <w:rsid w:val="00616690"/>
    <w:rsid w:val="006771CE"/>
    <w:rsid w:val="006B19A0"/>
    <w:rsid w:val="006B7775"/>
    <w:rsid w:val="00721CEA"/>
    <w:rsid w:val="007B0068"/>
    <w:rsid w:val="007C4C33"/>
    <w:rsid w:val="007E18BB"/>
    <w:rsid w:val="007E475F"/>
    <w:rsid w:val="007F7A60"/>
    <w:rsid w:val="00856854"/>
    <w:rsid w:val="00875044"/>
    <w:rsid w:val="0088172D"/>
    <w:rsid w:val="008C6E0B"/>
    <w:rsid w:val="008E3CA9"/>
    <w:rsid w:val="009A2E43"/>
    <w:rsid w:val="009A6E08"/>
    <w:rsid w:val="009C001E"/>
    <w:rsid w:val="009C7D6A"/>
    <w:rsid w:val="009E7FCA"/>
    <w:rsid w:val="00A03C89"/>
    <w:rsid w:val="00A0483F"/>
    <w:rsid w:val="00A3058F"/>
    <w:rsid w:val="00A37856"/>
    <w:rsid w:val="00A4309F"/>
    <w:rsid w:val="00A80A02"/>
    <w:rsid w:val="00AC5975"/>
    <w:rsid w:val="00AD4571"/>
    <w:rsid w:val="00AF62BC"/>
    <w:rsid w:val="00B057CA"/>
    <w:rsid w:val="00B439B1"/>
    <w:rsid w:val="00B51F42"/>
    <w:rsid w:val="00B64777"/>
    <w:rsid w:val="00BB50BB"/>
    <w:rsid w:val="00BC068F"/>
    <w:rsid w:val="00BE358B"/>
    <w:rsid w:val="00C029BC"/>
    <w:rsid w:val="00C04D37"/>
    <w:rsid w:val="00C074C4"/>
    <w:rsid w:val="00C25670"/>
    <w:rsid w:val="00C2636B"/>
    <w:rsid w:val="00C277FB"/>
    <w:rsid w:val="00C46DB1"/>
    <w:rsid w:val="00C707EE"/>
    <w:rsid w:val="00C973FB"/>
    <w:rsid w:val="00CC6F21"/>
    <w:rsid w:val="00CD0F9D"/>
    <w:rsid w:val="00D06F70"/>
    <w:rsid w:val="00D2018B"/>
    <w:rsid w:val="00D2506C"/>
    <w:rsid w:val="00D27F99"/>
    <w:rsid w:val="00D52FEA"/>
    <w:rsid w:val="00DA226C"/>
    <w:rsid w:val="00DA77E1"/>
    <w:rsid w:val="00DC40DA"/>
    <w:rsid w:val="00DD72AA"/>
    <w:rsid w:val="00EA419C"/>
    <w:rsid w:val="00EB154B"/>
    <w:rsid w:val="00EB5804"/>
    <w:rsid w:val="00F0322C"/>
    <w:rsid w:val="00F1455C"/>
    <w:rsid w:val="00F5275C"/>
    <w:rsid w:val="00F61095"/>
    <w:rsid w:val="00FE4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ajorHAnsi" w:eastAsiaTheme="minorHAnsi" w:hAnsiTheme="majorHAnsi" w:cstheme="minorBidi"/>
        <w:sz w:val="22"/>
        <w:szCs w:val="22"/>
        <w:lang w:val="de-DE" w:eastAsia="en-US" w:bidi="ar-SA"/>
      </w:rPr>
    </w:rPrDefault>
    <w:pPrDefault>
      <w:pPr>
        <w:spacing w:after="200" w:line="31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0"/>
    <w:lsdException w:name="heading 7" w:uiPriority="0"/>
    <w:lsdException w:name="heading 8" w:uiPriority="0"/>
    <w:lsdException w:name="heading 9" w:uiPriority="0"/>
    <w:lsdException w:name="toc 1" w:uiPriority="1"/>
    <w:lsdException w:name="toc 2" w:uiPriority="1"/>
    <w:lsdException w:name="toc 3" w:uiPriority="1"/>
    <w:lsdException w:name="toc 4" w:uiPriority="1"/>
    <w:lsdException w:name="toc 5" w:uiPriority="1"/>
    <w:lsdException w:name="toc 6" w:uiPriority="0"/>
    <w:lsdException w:name="toc 7" w:uiPriority="0"/>
    <w:lsdException w:name="toc 8" w:uiPriority="0"/>
    <w:lsdException w:name="toc 9" w:uiPriority="0"/>
    <w:lsdException w:name="footnote text" w:uiPriority="1"/>
    <w:lsdException w:name="header" w:uiPriority="1"/>
    <w:lsdException w:name="caption" w:uiPriority="0"/>
    <w:lsdException w:name="table of figures" w:uiPriority="0"/>
    <w:lsdException w:name="footnote reference" w:uiPriority="1"/>
    <w:lsdException w:name="page number" w:uiPriority="0"/>
    <w:lsdException w:name="endnote reference" w:semiHidden="0" w:unhideWhenUsed="0"/>
    <w:lsdException w:name="endnote text" w:semiHidden="0" w:unhideWhenUsed="0"/>
    <w:lsdException w:name="Title" w:uiPriority="10" w:unhideWhenUsed="0"/>
    <w:lsdException w:name="Default Paragraph Font" w:uiPriority="1"/>
    <w:lsdException w:name="Subtitle" w:uiPriority="11" w:unhideWhenUsed="0"/>
    <w:lsdException w:name="Hyperlink" w:uiPriority="1"/>
    <w:lsdException w:name="Strong" w:uiPriority="22" w:unhideWhenUsed="0"/>
    <w:lsdException w:name="Emphasis" w:uiPriority="20" w:unhideWhenUsed="0"/>
    <w:lsdException w:name="Table Grid" w:semiHidden="0" w:uiPriority="59" w:unhideWhenUsed="0"/>
    <w:lsdException w:name="Placeholder Text" w:unhideWhenUsed="0"/>
    <w:lsdException w:name="No Spacing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unhideWhenUsed="0"/>
    <w:lsdException w:name="Quote" w:semiHidden="0" w:uiPriority="29" w:unhideWhenUsed="0"/>
    <w:lsdException w:name="Intense Quote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/>
    <w:lsdException w:name="Intense Emphasis" w:uiPriority="21" w:unhideWhenUsed="0"/>
    <w:lsdException w:name="Subtle Reference" w:uiPriority="31" w:unhideWhenUsed="0"/>
    <w:lsdException w:name="Intense Reference" w:uiPriority="32" w:unhideWhenUsed="0"/>
    <w:lsdException w:name="Book Title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D0F9D"/>
    <w:pPr>
      <w:spacing w:before="120" w:after="120" w:line="240" w:lineRule="auto"/>
      <w:jc w:val="both"/>
    </w:pPr>
    <w:rPr>
      <w:rFonts w:ascii="Arial" w:hAnsi="Arial" w:cs="Arial"/>
    </w:rPr>
  </w:style>
  <w:style w:type="paragraph" w:styleId="berschrift1">
    <w:name w:val="heading 1"/>
    <w:basedOn w:val="Standard"/>
    <w:next w:val="Standard"/>
    <w:link w:val="berschrift1Zchn"/>
    <w:autoRedefine/>
    <w:uiPriority w:val="1"/>
    <w:qFormat/>
    <w:rsid w:val="001E5A75"/>
    <w:pPr>
      <w:keepNext/>
      <w:numPr>
        <w:numId w:val="1"/>
      </w:numPr>
      <w:spacing w:before="360" w:after="180"/>
      <w:outlineLvl w:val="0"/>
    </w:pPr>
    <w:rPr>
      <w:b/>
      <w:sz w:val="28"/>
    </w:rPr>
  </w:style>
  <w:style w:type="paragraph" w:styleId="berschrift2">
    <w:name w:val="heading 2"/>
    <w:basedOn w:val="Standard"/>
    <w:next w:val="Standard"/>
    <w:link w:val="berschrift2Zchn"/>
    <w:autoRedefine/>
    <w:uiPriority w:val="1"/>
    <w:qFormat/>
    <w:rsid w:val="001E5A75"/>
    <w:pPr>
      <w:keepNext/>
      <w:numPr>
        <w:ilvl w:val="1"/>
        <w:numId w:val="1"/>
      </w:numPr>
      <w:spacing w:before="240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link w:val="berschrift3Zchn"/>
    <w:autoRedefine/>
    <w:uiPriority w:val="1"/>
    <w:qFormat/>
    <w:rsid w:val="001E5A75"/>
    <w:pPr>
      <w:keepNext/>
      <w:numPr>
        <w:ilvl w:val="2"/>
        <w:numId w:val="1"/>
      </w:numPr>
      <w:spacing w:before="180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autoRedefine/>
    <w:uiPriority w:val="1"/>
    <w:qFormat/>
    <w:rsid w:val="001E5A75"/>
    <w:pPr>
      <w:keepNext/>
      <w:numPr>
        <w:ilvl w:val="3"/>
        <w:numId w:val="1"/>
      </w:numPr>
      <w:spacing w:before="160"/>
      <w:outlineLvl w:val="3"/>
    </w:pPr>
    <w:rPr>
      <w:b/>
      <w:i/>
    </w:rPr>
  </w:style>
  <w:style w:type="paragraph" w:styleId="berschrift5">
    <w:name w:val="heading 5"/>
    <w:basedOn w:val="Standard"/>
    <w:next w:val="Standard"/>
    <w:link w:val="berschrift5Zchn"/>
    <w:autoRedefine/>
    <w:uiPriority w:val="1"/>
    <w:qFormat/>
    <w:rsid w:val="001E5A75"/>
    <w:pPr>
      <w:keepNext/>
      <w:numPr>
        <w:ilvl w:val="4"/>
        <w:numId w:val="1"/>
      </w:numPr>
      <w:spacing w:before="140"/>
      <w:outlineLvl w:val="4"/>
    </w:pPr>
    <w:rPr>
      <w:b/>
      <w:i/>
    </w:rPr>
  </w:style>
  <w:style w:type="paragraph" w:styleId="berschrift6">
    <w:name w:val="heading 6"/>
    <w:basedOn w:val="Standard"/>
    <w:next w:val="Standard"/>
    <w:link w:val="berschrift6Zchn"/>
    <w:semiHidden/>
    <w:unhideWhenUsed/>
    <w:rsid w:val="001E5A75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</w:rPr>
  </w:style>
  <w:style w:type="paragraph" w:styleId="berschrift7">
    <w:name w:val="heading 7"/>
    <w:basedOn w:val="Standard"/>
    <w:next w:val="Standard"/>
    <w:link w:val="berschrift7Zchn"/>
    <w:semiHidden/>
    <w:unhideWhenUsed/>
    <w:rsid w:val="001E5A75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link w:val="berschrift8Zchn"/>
    <w:semiHidden/>
    <w:unhideWhenUsed/>
    <w:rsid w:val="001E5A75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semiHidden/>
    <w:unhideWhenUsed/>
    <w:rsid w:val="001E5A75"/>
    <w:pPr>
      <w:numPr>
        <w:ilvl w:val="8"/>
        <w:numId w:val="1"/>
      </w:numPr>
      <w:spacing w:before="240" w:after="60"/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1"/>
    <w:rsid w:val="001E5A75"/>
    <w:rPr>
      <w:rFonts w:ascii="Arial" w:hAnsi="Arial"/>
      <w:b/>
      <w:sz w:val="28"/>
      <w:szCs w:val="20"/>
      <w:lang w:eastAsia="de-DE"/>
    </w:rPr>
  </w:style>
  <w:style w:type="paragraph" w:styleId="Abbildungsverzeichnis">
    <w:name w:val="table of figures"/>
    <w:basedOn w:val="Standard"/>
    <w:next w:val="Standard"/>
    <w:semiHidden/>
    <w:rsid w:val="001E5A75"/>
    <w:pPr>
      <w:ind w:left="440" w:hanging="440"/>
    </w:pPr>
  </w:style>
  <w:style w:type="paragraph" w:customStyle="1" w:styleId="Aufzhlungszeichen1">
    <w:name w:val="Aufzählungszeichen1"/>
    <w:basedOn w:val="Standard"/>
    <w:uiPriority w:val="1"/>
    <w:qFormat/>
    <w:rsid w:val="001E5A75"/>
    <w:pPr>
      <w:numPr>
        <w:numId w:val="2"/>
      </w:numPr>
      <w:spacing w:line="240" w:lineRule="exact"/>
    </w:pPr>
  </w:style>
  <w:style w:type="paragraph" w:customStyle="1" w:styleId="Aufzhlungszeichen2">
    <w:name w:val="Aufzählungszeichen2"/>
    <w:basedOn w:val="Standard"/>
    <w:uiPriority w:val="1"/>
    <w:qFormat/>
    <w:rsid w:val="001E5A75"/>
    <w:pPr>
      <w:numPr>
        <w:numId w:val="3"/>
      </w:numPr>
      <w:spacing w:line="240" w:lineRule="exact"/>
    </w:pPr>
  </w:style>
  <w:style w:type="paragraph" w:customStyle="1" w:styleId="Aufzhlungszeichen3">
    <w:name w:val="Aufzählungszeichen3"/>
    <w:basedOn w:val="Standard"/>
    <w:uiPriority w:val="1"/>
    <w:qFormat/>
    <w:rsid w:val="001E5A75"/>
    <w:pPr>
      <w:numPr>
        <w:numId w:val="4"/>
      </w:numPr>
      <w:spacing w:line="240" w:lineRule="exact"/>
    </w:pPr>
  </w:style>
  <w:style w:type="paragraph" w:customStyle="1" w:styleId="Aufzhlungszeichen4">
    <w:name w:val="Aufzählungszeichen4"/>
    <w:basedOn w:val="Standard"/>
    <w:uiPriority w:val="1"/>
    <w:qFormat/>
    <w:rsid w:val="001E5A75"/>
    <w:pPr>
      <w:numPr>
        <w:numId w:val="5"/>
      </w:numPr>
      <w:spacing w:line="240" w:lineRule="exact"/>
    </w:pPr>
  </w:style>
  <w:style w:type="numbering" w:customStyle="1" w:styleId="Formatvorlage1">
    <w:name w:val="Formatvorlage1"/>
    <w:uiPriority w:val="99"/>
    <w:rsid w:val="001E5A75"/>
    <w:pPr>
      <w:numPr>
        <w:numId w:val="6"/>
      </w:numPr>
    </w:pPr>
  </w:style>
  <w:style w:type="numbering" w:customStyle="1" w:styleId="Formatvorlage2">
    <w:name w:val="Formatvorlage2"/>
    <w:uiPriority w:val="99"/>
    <w:rsid w:val="001E5A75"/>
    <w:pPr>
      <w:numPr>
        <w:numId w:val="7"/>
      </w:numPr>
    </w:pPr>
  </w:style>
  <w:style w:type="paragraph" w:styleId="Funotentext">
    <w:name w:val="footnote text"/>
    <w:basedOn w:val="Standard"/>
    <w:link w:val="FunotentextZchn"/>
    <w:uiPriority w:val="1"/>
    <w:rsid w:val="00B64777"/>
    <w:pPr>
      <w:spacing w:before="20" w:line="180" w:lineRule="exact"/>
      <w:ind w:left="142" w:hanging="142"/>
    </w:pPr>
    <w:rPr>
      <w:sz w:val="16"/>
      <w:szCs w:val="16"/>
    </w:rPr>
  </w:style>
  <w:style w:type="character" w:customStyle="1" w:styleId="FunotentextZchn">
    <w:name w:val="Fußnotentext Zchn"/>
    <w:basedOn w:val="Absatz-Standardschriftart"/>
    <w:link w:val="Funotentext"/>
    <w:uiPriority w:val="1"/>
    <w:rsid w:val="00B64777"/>
    <w:rPr>
      <w:rFonts w:ascii="Arial" w:hAnsi="Arial"/>
      <w:sz w:val="16"/>
      <w:szCs w:val="16"/>
      <w:lang w:eastAsia="de-DE"/>
    </w:rPr>
  </w:style>
  <w:style w:type="character" w:styleId="Funotenzeichen">
    <w:name w:val="footnote reference"/>
    <w:basedOn w:val="Absatz-Standardschriftart"/>
    <w:uiPriority w:val="1"/>
    <w:rsid w:val="001E5A75"/>
    <w:rPr>
      <w:rFonts w:ascii="Arial" w:hAnsi="Arial"/>
      <w:dstrike w:val="0"/>
      <w:kern w:val="0"/>
      <w:position w:val="4"/>
      <w:sz w:val="12"/>
      <w:szCs w:val="12"/>
      <w:vertAlign w:val="baseline"/>
    </w:rPr>
  </w:style>
  <w:style w:type="paragraph" w:styleId="Fuzeile">
    <w:name w:val="footer"/>
    <w:basedOn w:val="Standard"/>
    <w:link w:val="FuzeileZchn"/>
    <w:uiPriority w:val="99"/>
    <w:rsid w:val="001E5A75"/>
    <w:pPr>
      <w:tabs>
        <w:tab w:val="center" w:pos="4536"/>
        <w:tab w:val="right" w:pos="9072"/>
      </w:tabs>
    </w:pPr>
    <w:rPr>
      <w:szCs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1E5A75"/>
    <w:rPr>
      <w:rFonts w:ascii="Arial" w:hAnsi="Arial"/>
      <w:szCs w:val="14"/>
      <w:lang w:eastAsia="de-DE"/>
    </w:rPr>
  </w:style>
  <w:style w:type="paragraph" w:customStyle="1" w:styleId="GliederungmitAufzhlung">
    <w:name w:val="Gliederung mit Aufzählung"/>
    <w:basedOn w:val="Standard"/>
    <w:uiPriority w:val="1"/>
    <w:qFormat/>
    <w:rsid w:val="001E5A75"/>
    <w:pPr>
      <w:numPr>
        <w:numId w:val="8"/>
      </w:numPr>
      <w:spacing w:line="312" w:lineRule="auto"/>
    </w:pPr>
  </w:style>
  <w:style w:type="paragraph" w:customStyle="1" w:styleId="GliederungmitNummerierung">
    <w:name w:val="Gliederung mit Nummerierung"/>
    <w:basedOn w:val="Standard"/>
    <w:uiPriority w:val="1"/>
    <w:qFormat/>
    <w:rsid w:val="001E5A75"/>
    <w:pPr>
      <w:numPr>
        <w:numId w:val="9"/>
      </w:numPr>
      <w:spacing w:line="312" w:lineRule="auto"/>
    </w:pPr>
  </w:style>
  <w:style w:type="paragraph" w:customStyle="1" w:styleId="HngEinrckung1">
    <w:name w:val="Häng. Einrückung1"/>
    <w:basedOn w:val="Standard"/>
    <w:uiPriority w:val="1"/>
    <w:qFormat/>
    <w:rsid w:val="001E5A75"/>
    <w:pPr>
      <w:spacing w:line="312" w:lineRule="auto"/>
      <w:ind w:left="567" w:hanging="567"/>
    </w:pPr>
  </w:style>
  <w:style w:type="paragraph" w:customStyle="1" w:styleId="HngEinrckung2">
    <w:name w:val="Häng. Einrückung2"/>
    <w:basedOn w:val="Standard"/>
    <w:uiPriority w:val="1"/>
    <w:qFormat/>
    <w:rsid w:val="001E5A75"/>
    <w:pPr>
      <w:spacing w:line="312" w:lineRule="auto"/>
      <w:ind w:left="1134" w:hanging="567"/>
    </w:pPr>
  </w:style>
  <w:style w:type="paragraph" w:customStyle="1" w:styleId="HngEinrckung3">
    <w:name w:val="Häng. Einrückung3"/>
    <w:basedOn w:val="Standard"/>
    <w:uiPriority w:val="1"/>
    <w:qFormat/>
    <w:rsid w:val="001E5A75"/>
    <w:pPr>
      <w:spacing w:line="312" w:lineRule="auto"/>
      <w:ind w:left="1701" w:hanging="567"/>
    </w:pPr>
  </w:style>
  <w:style w:type="character" w:styleId="Hyperlink">
    <w:name w:val="Hyperlink"/>
    <w:basedOn w:val="Absatz-Standardschriftart"/>
    <w:uiPriority w:val="1"/>
    <w:rsid w:val="001E5A75"/>
    <w:rPr>
      <w:color w:val="0000FF"/>
      <w:u w:val="single"/>
    </w:rPr>
  </w:style>
  <w:style w:type="paragraph" w:styleId="Kopfzeile">
    <w:name w:val="header"/>
    <w:basedOn w:val="Standard"/>
    <w:link w:val="KopfzeileZchn"/>
    <w:uiPriority w:val="1"/>
    <w:rsid w:val="001E5A7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1"/>
    <w:rsid w:val="001E5A75"/>
    <w:rPr>
      <w:rFonts w:ascii="Arial" w:hAnsi="Arial"/>
      <w:szCs w:val="20"/>
      <w:lang w:eastAsia="de-DE"/>
    </w:rPr>
  </w:style>
  <w:style w:type="paragraph" w:customStyle="1" w:styleId="Marginalspalte">
    <w:name w:val="Marginalspalte"/>
    <w:basedOn w:val="Standard"/>
    <w:uiPriority w:val="1"/>
    <w:qFormat/>
    <w:rsid w:val="001E5A75"/>
    <w:pPr>
      <w:framePr w:w="851" w:h="851" w:hSpace="284" w:wrap="around" w:vAnchor="text" w:hAnchor="page" w:y="1"/>
    </w:pPr>
    <w:rPr>
      <w:i/>
      <w:sz w:val="20"/>
    </w:rPr>
  </w:style>
  <w:style w:type="paragraph" w:customStyle="1" w:styleId="Nummerierungsart1">
    <w:name w:val="Nummerierungsart1"/>
    <w:basedOn w:val="Standard"/>
    <w:uiPriority w:val="1"/>
    <w:qFormat/>
    <w:rsid w:val="001E5A75"/>
    <w:pPr>
      <w:numPr>
        <w:numId w:val="10"/>
      </w:numPr>
    </w:pPr>
  </w:style>
  <w:style w:type="paragraph" w:customStyle="1" w:styleId="Nummerierungsart2">
    <w:name w:val="Nummerierungsart2"/>
    <w:basedOn w:val="Standard"/>
    <w:uiPriority w:val="1"/>
    <w:qFormat/>
    <w:rsid w:val="001E5A75"/>
    <w:pPr>
      <w:numPr>
        <w:numId w:val="11"/>
      </w:numPr>
    </w:pPr>
  </w:style>
  <w:style w:type="paragraph" w:customStyle="1" w:styleId="Nummerierungsart3">
    <w:name w:val="Nummerierungsart3"/>
    <w:basedOn w:val="Standard"/>
    <w:uiPriority w:val="1"/>
    <w:qFormat/>
    <w:rsid w:val="001E5A75"/>
    <w:pPr>
      <w:numPr>
        <w:numId w:val="12"/>
      </w:numPr>
    </w:pPr>
  </w:style>
  <w:style w:type="paragraph" w:customStyle="1" w:styleId="Nummerierungsart4">
    <w:name w:val="Nummerierungsart4"/>
    <w:basedOn w:val="Standard"/>
    <w:uiPriority w:val="1"/>
    <w:qFormat/>
    <w:rsid w:val="001E5A75"/>
    <w:pPr>
      <w:numPr>
        <w:numId w:val="13"/>
      </w:numPr>
    </w:pPr>
  </w:style>
  <w:style w:type="character" w:styleId="Seitenzahl">
    <w:name w:val="page number"/>
    <w:semiHidden/>
    <w:rsid w:val="001E5A75"/>
    <w:rPr>
      <w:rFonts w:ascii="Arial" w:hAnsi="Arial"/>
      <w:sz w:val="22"/>
      <w:szCs w:val="22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1E5A75"/>
    <w:rPr>
      <w:rFonts w:ascii="Arial" w:hAnsi="Arial"/>
      <w:b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1"/>
    <w:rsid w:val="001E5A75"/>
    <w:rPr>
      <w:rFonts w:ascii="Arial" w:hAnsi="Arial"/>
      <w:b/>
      <w:szCs w:val="20"/>
      <w:lang w:eastAsia="de-DE"/>
    </w:rPr>
  </w:style>
  <w:style w:type="character" w:customStyle="1" w:styleId="berschrift4Zchn">
    <w:name w:val="Überschrift 4 Zchn"/>
    <w:basedOn w:val="Absatz-Standardschriftart"/>
    <w:link w:val="berschrift4"/>
    <w:uiPriority w:val="1"/>
    <w:rsid w:val="001E5A75"/>
    <w:rPr>
      <w:rFonts w:ascii="Arial" w:hAnsi="Arial"/>
      <w:b/>
      <w:i/>
      <w:szCs w:val="20"/>
      <w:lang w:eastAsia="de-DE"/>
    </w:rPr>
  </w:style>
  <w:style w:type="character" w:customStyle="1" w:styleId="berschrift5Zchn">
    <w:name w:val="Überschrift 5 Zchn"/>
    <w:basedOn w:val="Absatz-Standardschriftart"/>
    <w:link w:val="berschrift5"/>
    <w:uiPriority w:val="1"/>
    <w:rsid w:val="001E5A75"/>
    <w:rPr>
      <w:rFonts w:ascii="Arial" w:hAnsi="Arial"/>
      <w:b/>
      <w:i/>
      <w:szCs w:val="20"/>
      <w:lang w:eastAsia="de-DE"/>
    </w:rPr>
  </w:style>
  <w:style w:type="character" w:customStyle="1" w:styleId="berschrift6Zchn">
    <w:name w:val="Überschrift 6 Zchn"/>
    <w:basedOn w:val="Absatz-Standardschriftart"/>
    <w:link w:val="berschrift6"/>
    <w:semiHidden/>
    <w:rsid w:val="001E5A75"/>
    <w:rPr>
      <w:rFonts w:ascii="Times New Roman" w:hAnsi="Times New Roman"/>
      <w:b/>
      <w:bCs/>
      <w:lang w:eastAsia="de-DE"/>
    </w:rPr>
  </w:style>
  <w:style w:type="character" w:customStyle="1" w:styleId="berschrift7Zchn">
    <w:name w:val="Überschrift 7 Zchn"/>
    <w:basedOn w:val="Absatz-Standardschriftart"/>
    <w:link w:val="berschrift7"/>
    <w:semiHidden/>
    <w:rsid w:val="001E5A75"/>
    <w:rPr>
      <w:rFonts w:ascii="Times New Roman" w:hAnsi="Times New Roman"/>
      <w:sz w:val="24"/>
      <w:szCs w:val="20"/>
      <w:lang w:eastAsia="de-DE"/>
    </w:rPr>
  </w:style>
  <w:style w:type="character" w:customStyle="1" w:styleId="berschrift8Zchn">
    <w:name w:val="Überschrift 8 Zchn"/>
    <w:basedOn w:val="Absatz-Standardschriftart"/>
    <w:link w:val="berschrift8"/>
    <w:semiHidden/>
    <w:rsid w:val="001E5A75"/>
    <w:rPr>
      <w:rFonts w:ascii="Times New Roman" w:hAnsi="Times New Roman"/>
      <w:i/>
      <w:iCs/>
      <w:sz w:val="24"/>
      <w:szCs w:val="20"/>
      <w:lang w:eastAsia="de-DE"/>
    </w:rPr>
  </w:style>
  <w:style w:type="character" w:customStyle="1" w:styleId="berschrift9Zchn">
    <w:name w:val="Überschrift 9 Zchn"/>
    <w:basedOn w:val="Absatz-Standardschriftart"/>
    <w:link w:val="berschrift9"/>
    <w:semiHidden/>
    <w:rsid w:val="001E5A75"/>
    <w:rPr>
      <w:rFonts w:ascii="Arial" w:hAnsi="Arial" w:cs="Arial"/>
      <w:lang w:eastAsia="de-DE"/>
    </w:rPr>
  </w:style>
  <w:style w:type="paragraph" w:styleId="Verzeichnis1">
    <w:name w:val="toc 1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ind w:left="794" w:hanging="794"/>
    </w:pPr>
    <w:rPr>
      <w:b/>
      <w:smallCaps/>
      <w:noProof/>
      <w:sz w:val="24"/>
      <w:szCs w:val="24"/>
    </w:rPr>
  </w:style>
  <w:style w:type="paragraph" w:styleId="Verzeichnis2">
    <w:name w:val="toc 2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60"/>
      <w:ind w:left="794" w:hanging="794"/>
    </w:pPr>
    <w:rPr>
      <w:b/>
      <w:smallCaps/>
      <w:noProof/>
    </w:rPr>
  </w:style>
  <w:style w:type="paragraph" w:styleId="Verzeichnis3">
    <w:name w:val="toc 3"/>
    <w:basedOn w:val="Standard"/>
    <w:next w:val="Standard"/>
    <w:autoRedefine/>
    <w:uiPriority w:val="1"/>
    <w:rsid w:val="001E5A75"/>
    <w:pPr>
      <w:tabs>
        <w:tab w:val="left" w:pos="794"/>
        <w:tab w:val="right" w:leader="dot" w:pos="9072"/>
      </w:tabs>
      <w:spacing w:after="60"/>
      <w:ind w:left="794" w:hanging="794"/>
    </w:pPr>
    <w:rPr>
      <w:smallCaps/>
      <w:noProof/>
      <w:sz w:val="20"/>
    </w:rPr>
  </w:style>
  <w:style w:type="paragraph" w:styleId="Verzeichnis4">
    <w:name w:val="toc 4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napToGrid w:val="0"/>
      <w:sz w:val="18"/>
      <w:szCs w:val="18"/>
    </w:rPr>
  </w:style>
  <w:style w:type="paragraph" w:styleId="Verzeichnis5">
    <w:name w:val="toc 5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z w:val="18"/>
      <w:szCs w:val="18"/>
    </w:rPr>
  </w:style>
  <w:style w:type="paragraph" w:styleId="Verzeichnis6">
    <w:name w:val="toc 6"/>
    <w:basedOn w:val="Standard"/>
    <w:next w:val="Standard"/>
    <w:autoRedefine/>
    <w:semiHidden/>
    <w:rsid w:val="001E5A75"/>
    <w:pPr>
      <w:tabs>
        <w:tab w:val="left" w:pos="2058"/>
        <w:tab w:val="right" w:leader="dot" w:pos="9071"/>
      </w:tabs>
      <w:ind w:left="1134" w:hanging="1134"/>
    </w:pPr>
    <w:rPr>
      <w:noProof/>
      <w:sz w:val="16"/>
    </w:rPr>
  </w:style>
  <w:style w:type="paragraph" w:styleId="Verzeichnis7">
    <w:name w:val="toc 7"/>
    <w:basedOn w:val="Standard"/>
    <w:next w:val="Standard"/>
    <w:autoRedefine/>
    <w:semiHidden/>
    <w:rsid w:val="001E5A75"/>
    <w:pPr>
      <w:tabs>
        <w:tab w:val="right" w:leader="dot" w:pos="9071"/>
      </w:tabs>
      <w:ind w:left="1134" w:hanging="1134"/>
    </w:pPr>
    <w:rPr>
      <w:sz w:val="16"/>
    </w:rPr>
  </w:style>
  <w:style w:type="paragraph" w:styleId="Verzeichnis8">
    <w:name w:val="toc 8"/>
    <w:basedOn w:val="Standard"/>
    <w:next w:val="Standard"/>
    <w:autoRedefine/>
    <w:semiHidden/>
    <w:rsid w:val="001E5A75"/>
    <w:pPr>
      <w:tabs>
        <w:tab w:val="left" w:pos="2758"/>
        <w:tab w:val="right" w:leader="dot" w:pos="9071"/>
      </w:tabs>
      <w:ind w:left="1361" w:hanging="1361"/>
    </w:pPr>
    <w:rPr>
      <w:noProof/>
      <w:sz w:val="16"/>
    </w:rPr>
  </w:style>
  <w:style w:type="paragraph" w:styleId="Verzeichnis9">
    <w:name w:val="toc 9"/>
    <w:basedOn w:val="Standard"/>
    <w:next w:val="Standard"/>
    <w:autoRedefine/>
    <w:semiHidden/>
    <w:rsid w:val="001E5A75"/>
    <w:pPr>
      <w:tabs>
        <w:tab w:val="right" w:leader="dot" w:pos="9071"/>
      </w:tabs>
      <w:ind w:left="1361" w:hanging="1361"/>
    </w:pPr>
    <w:rPr>
      <w:sz w:val="16"/>
    </w:rPr>
  </w:style>
  <w:style w:type="paragraph" w:styleId="Zitat">
    <w:name w:val="Quote"/>
    <w:basedOn w:val="Standard"/>
    <w:next w:val="Standard"/>
    <w:link w:val="ZitatZchn"/>
    <w:uiPriority w:val="29"/>
    <w:semiHidden/>
    <w:rsid w:val="001E5A75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1E5A75"/>
    <w:rPr>
      <w:rFonts w:ascii="Arial" w:hAnsi="Arial"/>
      <w:i/>
      <w:iCs/>
      <w:color w:val="000000" w:themeColor="text1"/>
      <w:szCs w:val="20"/>
      <w:lang w:eastAsia="de-DE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E5A75"/>
    <w:pPr>
      <w:keepLines/>
      <w:numPr>
        <w:numId w:val="0"/>
      </w:numPr>
      <w:spacing w:before="480" w:after="0" w:line="311" w:lineRule="auto"/>
      <w:outlineLvl w:val="9"/>
    </w:pPr>
    <w:rPr>
      <w:rFonts w:asciiTheme="majorHAnsi" w:eastAsiaTheme="majorEastAsia" w:hAnsiTheme="majorHAnsi" w:cstheme="majorBidi"/>
      <w:bCs/>
      <w:color w:val="4B67A3" w:themeColor="accent1" w:themeShade="BF"/>
      <w:szCs w:val="28"/>
    </w:rPr>
  </w:style>
  <w:style w:type="paragraph" w:styleId="Endnotentext">
    <w:name w:val="endnote text"/>
    <w:basedOn w:val="Standard"/>
    <w:link w:val="EndnotentextZchn"/>
    <w:uiPriority w:val="99"/>
    <w:rsid w:val="00B64777"/>
    <w:pPr>
      <w:spacing w:before="20" w:line="180" w:lineRule="exact"/>
      <w:ind w:left="142" w:hanging="142"/>
    </w:pPr>
    <w:rPr>
      <w:sz w:val="16"/>
    </w:rPr>
  </w:style>
  <w:style w:type="character" w:customStyle="1" w:styleId="EndnotentextZchn">
    <w:name w:val="Endnotentext Zchn"/>
    <w:basedOn w:val="Absatz-Standardschriftart"/>
    <w:link w:val="Endnotentext"/>
    <w:uiPriority w:val="99"/>
    <w:rsid w:val="00B64777"/>
    <w:rPr>
      <w:rFonts w:ascii="Arial" w:hAnsi="Arial"/>
      <w:sz w:val="16"/>
      <w:szCs w:val="20"/>
      <w:lang w:eastAsia="de-DE"/>
    </w:rPr>
  </w:style>
  <w:style w:type="character" w:styleId="Endnotenzeichen">
    <w:name w:val="endnote reference"/>
    <w:basedOn w:val="Absatz-Standardschriftart"/>
    <w:uiPriority w:val="99"/>
    <w:rsid w:val="001E5A75"/>
    <w:rPr>
      <w:rFonts w:ascii="Arial" w:hAnsi="Arial"/>
      <w:color w:val="auto"/>
      <w:position w:val="4"/>
      <w:sz w:val="12"/>
      <w:vertAlign w:val="baseline"/>
    </w:rPr>
  </w:style>
  <w:style w:type="paragraph" w:customStyle="1" w:styleId="AufzhlungStufe2">
    <w:name w:val="Aufzählung (Stufe 2)"/>
    <w:basedOn w:val="Standard"/>
    <w:rsid w:val="00CD0F9D"/>
    <w:pPr>
      <w:numPr>
        <w:numId w:val="14"/>
      </w:numPr>
      <w:tabs>
        <w:tab w:val="left" w:pos="425"/>
      </w:tabs>
    </w:pPr>
  </w:style>
  <w:style w:type="paragraph" w:customStyle="1" w:styleId="endnotehoch">
    <w:name w:val="endnote hoch"/>
    <w:basedOn w:val="Standard"/>
    <w:link w:val="endnotehochChar"/>
    <w:autoRedefine/>
    <w:uiPriority w:val="99"/>
    <w:rsid w:val="00CD0F9D"/>
    <w:pPr>
      <w:tabs>
        <w:tab w:val="left" w:pos="3544"/>
        <w:tab w:val="left" w:pos="8080"/>
      </w:tabs>
      <w:spacing w:before="0" w:after="0"/>
      <w:jc w:val="left"/>
    </w:pPr>
    <w:rPr>
      <w:rFonts w:eastAsia="Times New Roman"/>
      <w:sz w:val="16"/>
      <w:szCs w:val="16"/>
      <w:vertAlign w:val="superscript"/>
      <w:lang w:eastAsia="de-DE"/>
    </w:rPr>
  </w:style>
  <w:style w:type="character" w:customStyle="1" w:styleId="endnotehochChar">
    <w:name w:val="endnote hoch Char"/>
    <w:basedOn w:val="Absatz-Standardschriftart"/>
    <w:link w:val="endnotehoch"/>
    <w:uiPriority w:val="99"/>
    <w:rsid w:val="00CD0F9D"/>
    <w:rPr>
      <w:rFonts w:ascii="Arial" w:eastAsia="Times New Roman" w:hAnsi="Arial" w:cs="Arial"/>
      <w:sz w:val="16"/>
      <w:szCs w:val="16"/>
      <w:vertAlign w:val="superscript"/>
      <w:lang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ajorHAnsi" w:eastAsiaTheme="minorHAnsi" w:hAnsiTheme="majorHAnsi" w:cstheme="minorBidi"/>
        <w:sz w:val="22"/>
        <w:szCs w:val="22"/>
        <w:lang w:val="de-DE" w:eastAsia="en-US" w:bidi="ar-SA"/>
      </w:rPr>
    </w:rPrDefault>
    <w:pPrDefault>
      <w:pPr>
        <w:spacing w:after="200" w:line="31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0"/>
    <w:lsdException w:name="heading 7" w:uiPriority="0"/>
    <w:lsdException w:name="heading 8" w:uiPriority="0"/>
    <w:lsdException w:name="heading 9" w:uiPriority="0"/>
    <w:lsdException w:name="toc 1" w:uiPriority="1"/>
    <w:lsdException w:name="toc 2" w:uiPriority="1"/>
    <w:lsdException w:name="toc 3" w:uiPriority="1"/>
    <w:lsdException w:name="toc 4" w:uiPriority="1"/>
    <w:lsdException w:name="toc 5" w:uiPriority="1"/>
    <w:lsdException w:name="toc 6" w:uiPriority="0"/>
    <w:lsdException w:name="toc 7" w:uiPriority="0"/>
    <w:lsdException w:name="toc 8" w:uiPriority="0"/>
    <w:lsdException w:name="toc 9" w:uiPriority="0"/>
    <w:lsdException w:name="footnote text" w:uiPriority="1"/>
    <w:lsdException w:name="header" w:uiPriority="1"/>
    <w:lsdException w:name="caption" w:uiPriority="0"/>
    <w:lsdException w:name="table of figures" w:uiPriority="0"/>
    <w:lsdException w:name="footnote reference" w:uiPriority="1"/>
    <w:lsdException w:name="page number" w:uiPriority="0"/>
    <w:lsdException w:name="endnote reference" w:semiHidden="0" w:unhideWhenUsed="0"/>
    <w:lsdException w:name="endnote text" w:semiHidden="0" w:unhideWhenUsed="0"/>
    <w:lsdException w:name="Title" w:uiPriority="10" w:unhideWhenUsed="0"/>
    <w:lsdException w:name="Default Paragraph Font" w:uiPriority="1"/>
    <w:lsdException w:name="Subtitle" w:uiPriority="11" w:unhideWhenUsed="0"/>
    <w:lsdException w:name="Hyperlink" w:uiPriority="1"/>
    <w:lsdException w:name="Strong" w:uiPriority="22" w:unhideWhenUsed="0"/>
    <w:lsdException w:name="Emphasis" w:uiPriority="20" w:unhideWhenUsed="0"/>
    <w:lsdException w:name="Table Grid" w:semiHidden="0" w:uiPriority="59" w:unhideWhenUsed="0"/>
    <w:lsdException w:name="Placeholder Text" w:unhideWhenUsed="0"/>
    <w:lsdException w:name="No Spacing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unhideWhenUsed="0"/>
    <w:lsdException w:name="Quote" w:semiHidden="0" w:uiPriority="29" w:unhideWhenUsed="0"/>
    <w:lsdException w:name="Intense Quote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/>
    <w:lsdException w:name="Intense Emphasis" w:uiPriority="21" w:unhideWhenUsed="0"/>
    <w:lsdException w:name="Subtle Reference" w:uiPriority="31" w:unhideWhenUsed="0"/>
    <w:lsdException w:name="Intense Reference" w:uiPriority="32" w:unhideWhenUsed="0"/>
    <w:lsdException w:name="Book Title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D0F9D"/>
    <w:pPr>
      <w:spacing w:before="120" w:after="120" w:line="240" w:lineRule="auto"/>
      <w:jc w:val="both"/>
    </w:pPr>
    <w:rPr>
      <w:rFonts w:ascii="Arial" w:hAnsi="Arial" w:cs="Arial"/>
    </w:rPr>
  </w:style>
  <w:style w:type="paragraph" w:styleId="berschrift1">
    <w:name w:val="heading 1"/>
    <w:basedOn w:val="Standard"/>
    <w:next w:val="Standard"/>
    <w:link w:val="berschrift1Zchn"/>
    <w:autoRedefine/>
    <w:uiPriority w:val="1"/>
    <w:qFormat/>
    <w:rsid w:val="001E5A75"/>
    <w:pPr>
      <w:keepNext/>
      <w:numPr>
        <w:numId w:val="1"/>
      </w:numPr>
      <w:spacing w:before="360" w:after="180"/>
      <w:outlineLvl w:val="0"/>
    </w:pPr>
    <w:rPr>
      <w:b/>
      <w:sz w:val="28"/>
    </w:rPr>
  </w:style>
  <w:style w:type="paragraph" w:styleId="berschrift2">
    <w:name w:val="heading 2"/>
    <w:basedOn w:val="Standard"/>
    <w:next w:val="Standard"/>
    <w:link w:val="berschrift2Zchn"/>
    <w:autoRedefine/>
    <w:uiPriority w:val="1"/>
    <w:qFormat/>
    <w:rsid w:val="001E5A75"/>
    <w:pPr>
      <w:keepNext/>
      <w:numPr>
        <w:ilvl w:val="1"/>
        <w:numId w:val="1"/>
      </w:numPr>
      <w:spacing w:before="240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link w:val="berschrift3Zchn"/>
    <w:autoRedefine/>
    <w:uiPriority w:val="1"/>
    <w:qFormat/>
    <w:rsid w:val="001E5A75"/>
    <w:pPr>
      <w:keepNext/>
      <w:numPr>
        <w:ilvl w:val="2"/>
        <w:numId w:val="1"/>
      </w:numPr>
      <w:spacing w:before="180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autoRedefine/>
    <w:uiPriority w:val="1"/>
    <w:qFormat/>
    <w:rsid w:val="001E5A75"/>
    <w:pPr>
      <w:keepNext/>
      <w:numPr>
        <w:ilvl w:val="3"/>
        <w:numId w:val="1"/>
      </w:numPr>
      <w:spacing w:before="160"/>
      <w:outlineLvl w:val="3"/>
    </w:pPr>
    <w:rPr>
      <w:b/>
      <w:i/>
    </w:rPr>
  </w:style>
  <w:style w:type="paragraph" w:styleId="berschrift5">
    <w:name w:val="heading 5"/>
    <w:basedOn w:val="Standard"/>
    <w:next w:val="Standard"/>
    <w:link w:val="berschrift5Zchn"/>
    <w:autoRedefine/>
    <w:uiPriority w:val="1"/>
    <w:qFormat/>
    <w:rsid w:val="001E5A75"/>
    <w:pPr>
      <w:keepNext/>
      <w:numPr>
        <w:ilvl w:val="4"/>
        <w:numId w:val="1"/>
      </w:numPr>
      <w:spacing w:before="140"/>
      <w:outlineLvl w:val="4"/>
    </w:pPr>
    <w:rPr>
      <w:b/>
      <w:i/>
    </w:rPr>
  </w:style>
  <w:style w:type="paragraph" w:styleId="berschrift6">
    <w:name w:val="heading 6"/>
    <w:basedOn w:val="Standard"/>
    <w:next w:val="Standard"/>
    <w:link w:val="berschrift6Zchn"/>
    <w:semiHidden/>
    <w:unhideWhenUsed/>
    <w:rsid w:val="001E5A75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</w:rPr>
  </w:style>
  <w:style w:type="paragraph" w:styleId="berschrift7">
    <w:name w:val="heading 7"/>
    <w:basedOn w:val="Standard"/>
    <w:next w:val="Standard"/>
    <w:link w:val="berschrift7Zchn"/>
    <w:semiHidden/>
    <w:unhideWhenUsed/>
    <w:rsid w:val="001E5A75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link w:val="berschrift8Zchn"/>
    <w:semiHidden/>
    <w:unhideWhenUsed/>
    <w:rsid w:val="001E5A75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semiHidden/>
    <w:unhideWhenUsed/>
    <w:rsid w:val="001E5A75"/>
    <w:pPr>
      <w:numPr>
        <w:ilvl w:val="8"/>
        <w:numId w:val="1"/>
      </w:numPr>
      <w:spacing w:before="240" w:after="60"/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1"/>
    <w:rsid w:val="001E5A75"/>
    <w:rPr>
      <w:rFonts w:ascii="Arial" w:hAnsi="Arial"/>
      <w:b/>
      <w:sz w:val="28"/>
      <w:szCs w:val="20"/>
      <w:lang w:eastAsia="de-DE"/>
    </w:rPr>
  </w:style>
  <w:style w:type="paragraph" w:styleId="Abbildungsverzeichnis">
    <w:name w:val="table of figures"/>
    <w:basedOn w:val="Standard"/>
    <w:next w:val="Standard"/>
    <w:semiHidden/>
    <w:rsid w:val="001E5A75"/>
    <w:pPr>
      <w:ind w:left="440" w:hanging="440"/>
    </w:pPr>
  </w:style>
  <w:style w:type="paragraph" w:customStyle="1" w:styleId="Aufzhlungszeichen1">
    <w:name w:val="Aufzählungszeichen1"/>
    <w:basedOn w:val="Standard"/>
    <w:uiPriority w:val="1"/>
    <w:qFormat/>
    <w:rsid w:val="001E5A75"/>
    <w:pPr>
      <w:numPr>
        <w:numId w:val="2"/>
      </w:numPr>
      <w:spacing w:line="240" w:lineRule="exact"/>
    </w:pPr>
  </w:style>
  <w:style w:type="paragraph" w:customStyle="1" w:styleId="Aufzhlungszeichen2">
    <w:name w:val="Aufzählungszeichen2"/>
    <w:basedOn w:val="Standard"/>
    <w:uiPriority w:val="1"/>
    <w:qFormat/>
    <w:rsid w:val="001E5A75"/>
    <w:pPr>
      <w:numPr>
        <w:numId w:val="3"/>
      </w:numPr>
      <w:spacing w:line="240" w:lineRule="exact"/>
    </w:pPr>
  </w:style>
  <w:style w:type="paragraph" w:customStyle="1" w:styleId="Aufzhlungszeichen3">
    <w:name w:val="Aufzählungszeichen3"/>
    <w:basedOn w:val="Standard"/>
    <w:uiPriority w:val="1"/>
    <w:qFormat/>
    <w:rsid w:val="001E5A75"/>
    <w:pPr>
      <w:numPr>
        <w:numId w:val="4"/>
      </w:numPr>
      <w:spacing w:line="240" w:lineRule="exact"/>
    </w:pPr>
  </w:style>
  <w:style w:type="paragraph" w:customStyle="1" w:styleId="Aufzhlungszeichen4">
    <w:name w:val="Aufzählungszeichen4"/>
    <w:basedOn w:val="Standard"/>
    <w:uiPriority w:val="1"/>
    <w:qFormat/>
    <w:rsid w:val="001E5A75"/>
    <w:pPr>
      <w:numPr>
        <w:numId w:val="5"/>
      </w:numPr>
      <w:spacing w:line="240" w:lineRule="exact"/>
    </w:pPr>
  </w:style>
  <w:style w:type="numbering" w:customStyle="1" w:styleId="Formatvorlage1">
    <w:name w:val="Formatvorlage1"/>
    <w:uiPriority w:val="99"/>
    <w:rsid w:val="001E5A75"/>
    <w:pPr>
      <w:numPr>
        <w:numId w:val="6"/>
      </w:numPr>
    </w:pPr>
  </w:style>
  <w:style w:type="numbering" w:customStyle="1" w:styleId="Formatvorlage2">
    <w:name w:val="Formatvorlage2"/>
    <w:uiPriority w:val="99"/>
    <w:rsid w:val="001E5A75"/>
    <w:pPr>
      <w:numPr>
        <w:numId w:val="7"/>
      </w:numPr>
    </w:pPr>
  </w:style>
  <w:style w:type="paragraph" w:styleId="Funotentext">
    <w:name w:val="footnote text"/>
    <w:basedOn w:val="Standard"/>
    <w:link w:val="FunotentextZchn"/>
    <w:uiPriority w:val="1"/>
    <w:rsid w:val="00B64777"/>
    <w:pPr>
      <w:spacing w:before="20" w:line="180" w:lineRule="exact"/>
      <w:ind w:left="142" w:hanging="142"/>
    </w:pPr>
    <w:rPr>
      <w:sz w:val="16"/>
      <w:szCs w:val="16"/>
    </w:rPr>
  </w:style>
  <w:style w:type="character" w:customStyle="1" w:styleId="FunotentextZchn">
    <w:name w:val="Fußnotentext Zchn"/>
    <w:basedOn w:val="Absatz-Standardschriftart"/>
    <w:link w:val="Funotentext"/>
    <w:uiPriority w:val="1"/>
    <w:rsid w:val="00B64777"/>
    <w:rPr>
      <w:rFonts w:ascii="Arial" w:hAnsi="Arial"/>
      <w:sz w:val="16"/>
      <w:szCs w:val="16"/>
      <w:lang w:eastAsia="de-DE"/>
    </w:rPr>
  </w:style>
  <w:style w:type="character" w:styleId="Funotenzeichen">
    <w:name w:val="footnote reference"/>
    <w:basedOn w:val="Absatz-Standardschriftart"/>
    <w:uiPriority w:val="1"/>
    <w:rsid w:val="001E5A75"/>
    <w:rPr>
      <w:rFonts w:ascii="Arial" w:hAnsi="Arial"/>
      <w:dstrike w:val="0"/>
      <w:kern w:val="0"/>
      <w:position w:val="4"/>
      <w:sz w:val="12"/>
      <w:szCs w:val="12"/>
      <w:vertAlign w:val="baseline"/>
    </w:rPr>
  </w:style>
  <w:style w:type="paragraph" w:styleId="Fuzeile">
    <w:name w:val="footer"/>
    <w:basedOn w:val="Standard"/>
    <w:link w:val="FuzeileZchn"/>
    <w:uiPriority w:val="99"/>
    <w:rsid w:val="001E5A75"/>
    <w:pPr>
      <w:tabs>
        <w:tab w:val="center" w:pos="4536"/>
        <w:tab w:val="right" w:pos="9072"/>
      </w:tabs>
    </w:pPr>
    <w:rPr>
      <w:szCs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1E5A75"/>
    <w:rPr>
      <w:rFonts w:ascii="Arial" w:hAnsi="Arial"/>
      <w:szCs w:val="14"/>
      <w:lang w:eastAsia="de-DE"/>
    </w:rPr>
  </w:style>
  <w:style w:type="paragraph" w:customStyle="1" w:styleId="GliederungmitAufzhlung">
    <w:name w:val="Gliederung mit Aufzählung"/>
    <w:basedOn w:val="Standard"/>
    <w:uiPriority w:val="1"/>
    <w:qFormat/>
    <w:rsid w:val="001E5A75"/>
    <w:pPr>
      <w:numPr>
        <w:numId w:val="8"/>
      </w:numPr>
      <w:spacing w:line="312" w:lineRule="auto"/>
    </w:pPr>
  </w:style>
  <w:style w:type="paragraph" w:customStyle="1" w:styleId="GliederungmitNummerierung">
    <w:name w:val="Gliederung mit Nummerierung"/>
    <w:basedOn w:val="Standard"/>
    <w:uiPriority w:val="1"/>
    <w:qFormat/>
    <w:rsid w:val="001E5A75"/>
    <w:pPr>
      <w:numPr>
        <w:numId w:val="9"/>
      </w:numPr>
      <w:spacing w:line="312" w:lineRule="auto"/>
    </w:pPr>
  </w:style>
  <w:style w:type="paragraph" w:customStyle="1" w:styleId="HngEinrckung1">
    <w:name w:val="Häng. Einrückung1"/>
    <w:basedOn w:val="Standard"/>
    <w:uiPriority w:val="1"/>
    <w:qFormat/>
    <w:rsid w:val="001E5A75"/>
    <w:pPr>
      <w:spacing w:line="312" w:lineRule="auto"/>
      <w:ind w:left="567" w:hanging="567"/>
    </w:pPr>
  </w:style>
  <w:style w:type="paragraph" w:customStyle="1" w:styleId="HngEinrckung2">
    <w:name w:val="Häng. Einrückung2"/>
    <w:basedOn w:val="Standard"/>
    <w:uiPriority w:val="1"/>
    <w:qFormat/>
    <w:rsid w:val="001E5A75"/>
    <w:pPr>
      <w:spacing w:line="312" w:lineRule="auto"/>
      <w:ind w:left="1134" w:hanging="567"/>
    </w:pPr>
  </w:style>
  <w:style w:type="paragraph" w:customStyle="1" w:styleId="HngEinrckung3">
    <w:name w:val="Häng. Einrückung3"/>
    <w:basedOn w:val="Standard"/>
    <w:uiPriority w:val="1"/>
    <w:qFormat/>
    <w:rsid w:val="001E5A75"/>
    <w:pPr>
      <w:spacing w:line="312" w:lineRule="auto"/>
      <w:ind w:left="1701" w:hanging="567"/>
    </w:pPr>
  </w:style>
  <w:style w:type="character" w:styleId="Hyperlink">
    <w:name w:val="Hyperlink"/>
    <w:basedOn w:val="Absatz-Standardschriftart"/>
    <w:uiPriority w:val="1"/>
    <w:rsid w:val="001E5A75"/>
    <w:rPr>
      <w:color w:val="0000FF"/>
      <w:u w:val="single"/>
    </w:rPr>
  </w:style>
  <w:style w:type="paragraph" w:styleId="Kopfzeile">
    <w:name w:val="header"/>
    <w:basedOn w:val="Standard"/>
    <w:link w:val="KopfzeileZchn"/>
    <w:uiPriority w:val="1"/>
    <w:rsid w:val="001E5A7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1"/>
    <w:rsid w:val="001E5A75"/>
    <w:rPr>
      <w:rFonts w:ascii="Arial" w:hAnsi="Arial"/>
      <w:szCs w:val="20"/>
      <w:lang w:eastAsia="de-DE"/>
    </w:rPr>
  </w:style>
  <w:style w:type="paragraph" w:customStyle="1" w:styleId="Marginalspalte">
    <w:name w:val="Marginalspalte"/>
    <w:basedOn w:val="Standard"/>
    <w:uiPriority w:val="1"/>
    <w:qFormat/>
    <w:rsid w:val="001E5A75"/>
    <w:pPr>
      <w:framePr w:w="851" w:h="851" w:hSpace="284" w:wrap="around" w:vAnchor="text" w:hAnchor="page" w:y="1"/>
    </w:pPr>
    <w:rPr>
      <w:i/>
      <w:sz w:val="20"/>
    </w:rPr>
  </w:style>
  <w:style w:type="paragraph" w:customStyle="1" w:styleId="Nummerierungsart1">
    <w:name w:val="Nummerierungsart1"/>
    <w:basedOn w:val="Standard"/>
    <w:uiPriority w:val="1"/>
    <w:qFormat/>
    <w:rsid w:val="001E5A75"/>
    <w:pPr>
      <w:numPr>
        <w:numId w:val="10"/>
      </w:numPr>
    </w:pPr>
  </w:style>
  <w:style w:type="paragraph" w:customStyle="1" w:styleId="Nummerierungsart2">
    <w:name w:val="Nummerierungsart2"/>
    <w:basedOn w:val="Standard"/>
    <w:uiPriority w:val="1"/>
    <w:qFormat/>
    <w:rsid w:val="001E5A75"/>
    <w:pPr>
      <w:numPr>
        <w:numId w:val="11"/>
      </w:numPr>
    </w:pPr>
  </w:style>
  <w:style w:type="paragraph" w:customStyle="1" w:styleId="Nummerierungsart3">
    <w:name w:val="Nummerierungsart3"/>
    <w:basedOn w:val="Standard"/>
    <w:uiPriority w:val="1"/>
    <w:qFormat/>
    <w:rsid w:val="001E5A75"/>
    <w:pPr>
      <w:numPr>
        <w:numId w:val="12"/>
      </w:numPr>
    </w:pPr>
  </w:style>
  <w:style w:type="paragraph" w:customStyle="1" w:styleId="Nummerierungsart4">
    <w:name w:val="Nummerierungsart4"/>
    <w:basedOn w:val="Standard"/>
    <w:uiPriority w:val="1"/>
    <w:qFormat/>
    <w:rsid w:val="001E5A75"/>
    <w:pPr>
      <w:numPr>
        <w:numId w:val="13"/>
      </w:numPr>
    </w:pPr>
  </w:style>
  <w:style w:type="character" w:styleId="Seitenzahl">
    <w:name w:val="page number"/>
    <w:semiHidden/>
    <w:rsid w:val="001E5A75"/>
    <w:rPr>
      <w:rFonts w:ascii="Arial" w:hAnsi="Arial"/>
      <w:sz w:val="22"/>
      <w:szCs w:val="22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1E5A75"/>
    <w:rPr>
      <w:rFonts w:ascii="Arial" w:hAnsi="Arial"/>
      <w:b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1"/>
    <w:rsid w:val="001E5A75"/>
    <w:rPr>
      <w:rFonts w:ascii="Arial" w:hAnsi="Arial"/>
      <w:b/>
      <w:szCs w:val="20"/>
      <w:lang w:eastAsia="de-DE"/>
    </w:rPr>
  </w:style>
  <w:style w:type="character" w:customStyle="1" w:styleId="berschrift4Zchn">
    <w:name w:val="Überschrift 4 Zchn"/>
    <w:basedOn w:val="Absatz-Standardschriftart"/>
    <w:link w:val="berschrift4"/>
    <w:uiPriority w:val="1"/>
    <w:rsid w:val="001E5A75"/>
    <w:rPr>
      <w:rFonts w:ascii="Arial" w:hAnsi="Arial"/>
      <w:b/>
      <w:i/>
      <w:szCs w:val="20"/>
      <w:lang w:eastAsia="de-DE"/>
    </w:rPr>
  </w:style>
  <w:style w:type="character" w:customStyle="1" w:styleId="berschrift5Zchn">
    <w:name w:val="Überschrift 5 Zchn"/>
    <w:basedOn w:val="Absatz-Standardschriftart"/>
    <w:link w:val="berschrift5"/>
    <w:uiPriority w:val="1"/>
    <w:rsid w:val="001E5A75"/>
    <w:rPr>
      <w:rFonts w:ascii="Arial" w:hAnsi="Arial"/>
      <w:b/>
      <w:i/>
      <w:szCs w:val="20"/>
      <w:lang w:eastAsia="de-DE"/>
    </w:rPr>
  </w:style>
  <w:style w:type="character" w:customStyle="1" w:styleId="berschrift6Zchn">
    <w:name w:val="Überschrift 6 Zchn"/>
    <w:basedOn w:val="Absatz-Standardschriftart"/>
    <w:link w:val="berschrift6"/>
    <w:semiHidden/>
    <w:rsid w:val="001E5A75"/>
    <w:rPr>
      <w:rFonts w:ascii="Times New Roman" w:hAnsi="Times New Roman"/>
      <w:b/>
      <w:bCs/>
      <w:lang w:eastAsia="de-DE"/>
    </w:rPr>
  </w:style>
  <w:style w:type="character" w:customStyle="1" w:styleId="berschrift7Zchn">
    <w:name w:val="Überschrift 7 Zchn"/>
    <w:basedOn w:val="Absatz-Standardschriftart"/>
    <w:link w:val="berschrift7"/>
    <w:semiHidden/>
    <w:rsid w:val="001E5A75"/>
    <w:rPr>
      <w:rFonts w:ascii="Times New Roman" w:hAnsi="Times New Roman"/>
      <w:sz w:val="24"/>
      <w:szCs w:val="20"/>
      <w:lang w:eastAsia="de-DE"/>
    </w:rPr>
  </w:style>
  <w:style w:type="character" w:customStyle="1" w:styleId="berschrift8Zchn">
    <w:name w:val="Überschrift 8 Zchn"/>
    <w:basedOn w:val="Absatz-Standardschriftart"/>
    <w:link w:val="berschrift8"/>
    <w:semiHidden/>
    <w:rsid w:val="001E5A75"/>
    <w:rPr>
      <w:rFonts w:ascii="Times New Roman" w:hAnsi="Times New Roman"/>
      <w:i/>
      <w:iCs/>
      <w:sz w:val="24"/>
      <w:szCs w:val="20"/>
      <w:lang w:eastAsia="de-DE"/>
    </w:rPr>
  </w:style>
  <w:style w:type="character" w:customStyle="1" w:styleId="berschrift9Zchn">
    <w:name w:val="Überschrift 9 Zchn"/>
    <w:basedOn w:val="Absatz-Standardschriftart"/>
    <w:link w:val="berschrift9"/>
    <w:semiHidden/>
    <w:rsid w:val="001E5A75"/>
    <w:rPr>
      <w:rFonts w:ascii="Arial" w:hAnsi="Arial" w:cs="Arial"/>
      <w:lang w:eastAsia="de-DE"/>
    </w:rPr>
  </w:style>
  <w:style w:type="paragraph" w:styleId="Verzeichnis1">
    <w:name w:val="toc 1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ind w:left="794" w:hanging="794"/>
    </w:pPr>
    <w:rPr>
      <w:b/>
      <w:smallCaps/>
      <w:noProof/>
      <w:sz w:val="24"/>
      <w:szCs w:val="24"/>
    </w:rPr>
  </w:style>
  <w:style w:type="paragraph" w:styleId="Verzeichnis2">
    <w:name w:val="toc 2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60"/>
      <w:ind w:left="794" w:hanging="794"/>
    </w:pPr>
    <w:rPr>
      <w:b/>
      <w:smallCaps/>
      <w:noProof/>
    </w:rPr>
  </w:style>
  <w:style w:type="paragraph" w:styleId="Verzeichnis3">
    <w:name w:val="toc 3"/>
    <w:basedOn w:val="Standard"/>
    <w:next w:val="Standard"/>
    <w:autoRedefine/>
    <w:uiPriority w:val="1"/>
    <w:rsid w:val="001E5A75"/>
    <w:pPr>
      <w:tabs>
        <w:tab w:val="left" w:pos="794"/>
        <w:tab w:val="right" w:leader="dot" w:pos="9072"/>
      </w:tabs>
      <w:spacing w:after="60"/>
      <w:ind w:left="794" w:hanging="794"/>
    </w:pPr>
    <w:rPr>
      <w:smallCaps/>
      <w:noProof/>
      <w:sz w:val="20"/>
    </w:rPr>
  </w:style>
  <w:style w:type="paragraph" w:styleId="Verzeichnis4">
    <w:name w:val="toc 4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napToGrid w:val="0"/>
      <w:sz w:val="18"/>
      <w:szCs w:val="18"/>
    </w:rPr>
  </w:style>
  <w:style w:type="paragraph" w:styleId="Verzeichnis5">
    <w:name w:val="toc 5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z w:val="18"/>
      <w:szCs w:val="18"/>
    </w:rPr>
  </w:style>
  <w:style w:type="paragraph" w:styleId="Verzeichnis6">
    <w:name w:val="toc 6"/>
    <w:basedOn w:val="Standard"/>
    <w:next w:val="Standard"/>
    <w:autoRedefine/>
    <w:semiHidden/>
    <w:rsid w:val="001E5A75"/>
    <w:pPr>
      <w:tabs>
        <w:tab w:val="left" w:pos="2058"/>
        <w:tab w:val="right" w:leader="dot" w:pos="9071"/>
      </w:tabs>
      <w:ind w:left="1134" w:hanging="1134"/>
    </w:pPr>
    <w:rPr>
      <w:noProof/>
      <w:sz w:val="16"/>
    </w:rPr>
  </w:style>
  <w:style w:type="paragraph" w:styleId="Verzeichnis7">
    <w:name w:val="toc 7"/>
    <w:basedOn w:val="Standard"/>
    <w:next w:val="Standard"/>
    <w:autoRedefine/>
    <w:semiHidden/>
    <w:rsid w:val="001E5A75"/>
    <w:pPr>
      <w:tabs>
        <w:tab w:val="right" w:leader="dot" w:pos="9071"/>
      </w:tabs>
      <w:ind w:left="1134" w:hanging="1134"/>
    </w:pPr>
    <w:rPr>
      <w:sz w:val="16"/>
    </w:rPr>
  </w:style>
  <w:style w:type="paragraph" w:styleId="Verzeichnis8">
    <w:name w:val="toc 8"/>
    <w:basedOn w:val="Standard"/>
    <w:next w:val="Standard"/>
    <w:autoRedefine/>
    <w:semiHidden/>
    <w:rsid w:val="001E5A75"/>
    <w:pPr>
      <w:tabs>
        <w:tab w:val="left" w:pos="2758"/>
        <w:tab w:val="right" w:leader="dot" w:pos="9071"/>
      </w:tabs>
      <w:ind w:left="1361" w:hanging="1361"/>
    </w:pPr>
    <w:rPr>
      <w:noProof/>
      <w:sz w:val="16"/>
    </w:rPr>
  </w:style>
  <w:style w:type="paragraph" w:styleId="Verzeichnis9">
    <w:name w:val="toc 9"/>
    <w:basedOn w:val="Standard"/>
    <w:next w:val="Standard"/>
    <w:autoRedefine/>
    <w:semiHidden/>
    <w:rsid w:val="001E5A75"/>
    <w:pPr>
      <w:tabs>
        <w:tab w:val="right" w:leader="dot" w:pos="9071"/>
      </w:tabs>
      <w:ind w:left="1361" w:hanging="1361"/>
    </w:pPr>
    <w:rPr>
      <w:sz w:val="16"/>
    </w:rPr>
  </w:style>
  <w:style w:type="paragraph" w:styleId="Zitat">
    <w:name w:val="Quote"/>
    <w:basedOn w:val="Standard"/>
    <w:next w:val="Standard"/>
    <w:link w:val="ZitatZchn"/>
    <w:uiPriority w:val="29"/>
    <w:semiHidden/>
    <w:rsid w:val="001E5A75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1E5A75"/>
    <w:rPr>
      <w:rFonts w:ascii="Arial" w:hAnsi="Arial"/>
      <w:i/>
      <w:iCs/>
      <w:color w:val="000000" w:themeColor="text1"/>
      <w:szCs w:val="20"/>
      <w:lang w:eastAsia="de-DE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E5A75"/>
    <w:pPr>
      <w:keepLines/>
      <w:numPr>
        <w:numId w:val="0"/>
      </w:numPr>
      <w:spacing w:before="480" w:after="0" w:line="311" w:lineRule="auto"/>
      <w:outlineLvl w:val="9"/>
    </w:pPr>
    <w:rPr>
      <w:rFonts w:asciiTheme="majorHAnsi" w:eastAsiaTheme="majorEastAsia" w:hAnsiTheme="majorHAnsi" w:cstheme="majorBidi"/>
      <w:bCs/>
      <w:color w:val="4B67A3" w:themeColor="accent1" w:themeShade="BF"/>
      <w:szCs w:val="28"/>
    </w:rPr>
  </w:style>
  <w:style w:type="paragraph" w:styleId="Endnotentext">
    <w:name w:val="endnote text"/>
    <w:basedOn w:val="Standard"/>
    <w:link w:val="EndnotentextZchn"/>
    <w:uiPriority w:val="99"/>
    <w:rsid w:val="00B64777"/>
    <w:pPr>
      <w:spacing w:before="20" w:line="180" w:lineRule="exact"/>
      <w:ind w:left="142" w:hanging="142"/>
    </w:pPr>
    <w:rPr>
      <w:sz w:val="16"/>
    </w:rPr>
  </w:style>
  <w:style w:type="character" w:customStyle="1" w:styleId="EndnotentextZchn">
    <w:name w:val="Endnotentext Zchn"/>
    <w:basedOn w:val="Absatz-Standardschriftart"/>
    <w:link w:val="Endnotentext"/>
    <w:uiPriority w:val="99"/>
    <w:rsid w:val="00B64777"/>
    <w:rPr>
      <w:rFonts w:ascii="Arial" w:hAnsi="Arial"/>
      <w:sz w:val="16"/>
      <w:szCs w:val="20"/>
      <w:lang w:eastAsia="de-DE"/>
    </w:rPr>
  </w:style>
  <w:style w:type="character" w:styleId="Endnotenzeichen">
    <w:name w:val="endnote reference"/>
    <w:basedOn w:val="Absatz-Standardschriftart"/>
    <w:uiPriority w:val="99"/>
    <w:rsid w:val="001E5A75"/>
    <w:rPr>
      <w:rFonts w:ascii="Arial" w:hAnsi="Arial"/>
      <w:color w:val="auto"/>
      <w:position w:val="4"/>
      <w:sz w:val="12"/>
      <w:vertAlign w:val="baseline"/>
    </w:rPr>
  </w:style>
  <w:style w:type="paragraph" w:customStyle="1" w:styleId="AufzhlungStufe2">
    <w:name w:val="Aufzählung (Stufe 2)"/>
    <w:basedOn w:val="Standard"/>
    <w:rsid w:val="00CD0F9D"/>
    <w:pPr>
      <w:numPr>
        <w:numId w:val="14"/>
      </w:numPr>
      <w:tabs>
        <w:tab w:val="left" w:pos="425"/>
      </w:tabs>
    </w:pPr>
  </w:style>
  <w:style w:type="paragraph" w:customStyle="1" w:styleId="endnotehoch">
    <w:name w:val="endnote hoch"/>
    <w:basedOn w:val="Standard"/>
    <w:link w:val="endnotehochChar"/>
    <w:autoRedefine/>
    <w:uiPriority w:val="99"/>
    <w:rsid w:val="00CD0F9D"/>
    <w:pPr>
      <w:tabs>
        <w:tab w:val="left" w:pos="3544"/>
        <w:tab w:val="left" w:pos="8080"/>
      </w:tabs>
      <w:spacing w:before="0" w:after="0"/>
      <w:jc w:val="left"/>
    </w:pPr>
    <w:rPr>
      <w:rFonts w:eastAsia="Times New Roman"/>
      <w:sz w:val="16"/>
      <w:szCs w:val="16"/>
      <w:vertAlign w:val="superscript"/>
      <w:lang w:eastAsia="de-DE"/>
    </w:rPr>
  </w:style>
  <w:style w:type="character" w:customStyle="1" w:styleId="endnotehochChar">
    <w:name w:val="endnote hoch Char"/>
    <w:basedOn w:val="Absatz-Standardschriftart"/>
    <w:link w:val="endnotehoch"/>
    <w:uiPriority w:val="99"/>
    <w:rsid w:val="00CD0F9D"/>
    <w:rPr>
      <w:rFonts w:ascii="Arial" w:eastAsia="Times New Roman" w:hAnsi="Arial" w:cs="Arial"/>
      <w:sz w:val="16"/>
      <w:szCs w:val="16"/>
      <w:vertAlign w:val="superscript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end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bundesbank.de/de/service/meldewesen/bankenaufsicht-formular-center/meldungen" TargetMode="External"/><Relationship Id="rId1" Type="http://schemas.openxmlformats.org/officeDocument/2006/relationships/hyperlink" Target="http://de.wikipedia.org/wiki/International_Organization_for_Standardization" TargetMode="External"/></Relationships>
</file>

<file path=word/theme/theme1.xml><?xml version="1.0" encoding="utf-8"?>
<a:theme xmlns:a="http://schemas.openxmlformats.org/drawingml/2006/main" name="BBk_Farbe">
  <a:themeElements>
    <a:clrScheme name="Scheuer1">
      <a:dk1>
        <a:sysClr val="windowText" lastClr="000000"/>
      </a:dk1>
      <a:lt1>
        <a:srgbClr val="FFFFFF"/>
      </a:lt1>
      <a:dk2>
        <a:srgbClr val="000000"/>
      </a:dk2>
      <a:lt2>
        <a:srgbClr val="9FA2A4"/>
      </a:lt2>
      <a:accent1>
        <a:srgbClr val="7C93C3"/>
      </a:accent1>
      <a:accent2>
        <a:srgbClr val="A1CCCD"/>
      </a:accent2>
      <a:accent3>
        <a:srgbClr val="C3CBC9"/>
      </a:accent3>
      <a:accent4>
        <a:srgbClr val="C2CB9A"/>
      </a:accent4>
      <a:accent5>
        <a:srgbClr val="EAC985"/>
      </a:accent5>
      <a:accent6>
        <a:srgbClr val="D496A0"/>
      </a:accent6>
      <a:hlink>
        <a:srgbClr val="7C93C3"/>
      </a:hlink>
      <a:folHlink>
        <a:srgbClr val="B0BEDB"/>
      </a:folHlink>
    </a:clrScheme>
    <a:fontScheme name="Bundesbank1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6FDF3C-E85D-43A0-BDE0-E93BA3CB06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151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Bundesbank</Company>
  <LinksUpToDate>false</LinksUpToDate>
  <CharactersWithSpaces>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Ludwig</dc:creator>
  <cp:lastModifiedBy>Martin Issbruecker</cp:lastModifiedBy>
  <cp:revision>5</cp:revision>
  <cp:lastPrinted>2009-09-21T09:38:00Z</cp:lastPrinted>
  <dcterms:created xsi:type="dcterms:W3CDTF">2018-10-12T13:54:00Z</dcterms:created>
  <dcterms:modified xsi:type="dcterms:W3CDTF">2019-02-26T10:35:00Z</dcterms:modified>
</cp:coreProperties>
</file>